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0" w:type="dxa"/>
        <w:tblInd w:w="450" w:type="dxa"/>
        <w:tblCellMar>
          <w:top w:w="150" w:type="dxa"/>
          <w:left w:w="450" w:type="dxa"/>
          <w:right w:w="450" w:type="dxa"/>
        </w:tblCellMar>
        <w:tblLook w:val="04A0"/>
      </w:tblPr>
      <w:tblGrid>
        <w:gridCol w:w="8285"/>
      </w:tblGrid>
      <w:tr w:rsidR="001B77F0" w:rsidRPr="000B0098" w:rsidTr="001B77F0">
        <w:trPr>
          <w:tblCellSpacing w:w="0" w:type="dxa"/>
          <w:jc w:val="center"/>
        </w:trPr>
        <w:tc>
          <w:tcPr>
            <w:tcW w:w="5000" w:type="pct"/>
            <w:vAlign w:val="center"/>
            <w:hideMark/>
          </w:tcPr>
          <w:p w:rsidR="001B77F0" w:rsidRPr="000B0098" w:rsidRDefault="001B77F0" w:rsidP="001B77F0">
            <w:pPr>
              <w:spacing w:before="100" w:beforeAutospacing="1" w:after="100" w:afterAutospacing="1" w:line="240" w:lineRule="auto"/>
              <w:jc w:val="center"/>
              <w:rPr>
                <w:rFonts w:ascii="Times New Roman" w:eastAsia="Times New Roman" w:hAnsi="Times New Roman" w:cs="Times New Roman"/>
                <w:sz w:val="32"/>
                <w:szCs w:val="32"/>
                <w:lang w:eastAsia="fr-FR"/>
              </w:rPr>
            </w:pPr>
            <w:r w:rsidRPr="000B0098">
              <w:rPr>
                <w:rFonts w:ascii="Times New Roman" w:eastAsia="Times New Roman" w:hAnsi="Times New Roman" w:cs="Traditional Arabic"/>
                <w:b/>
                <w:bCs/>
                <w:color w:val="800080"/>
                <w:sz w:val="32"/>
                <w:szCs w:val="32"/>
                <w:rtl/>
                <w:lang w:eastAsia="fr-FR"/>
              </w:rPr>
              <w:t>الكون مبني على الزوجية</w:t>
            </w:r>
          </w:p>
        </w:tc>
      </w:tr>
      <w:tr w:rsidR="001B77F0" w:rsidRPr="000B0098" w:rsidTr="001B77F0">
        <w:trPr>
          <w:tblCellSpacing w:w="0" w:type="dxa"/>
          <w:jc w:val="center"/>
        </w:trPr>
        <w:tc>
          <w:tcPr>
            <w:tcW w:w="5000" w:type="pct"/>
            <w:vAlign w:val="center"/>
            <w:hideMark/>
          </w:tcPr>
          <w:p w:rsidR="001B77F0" w:rsidRPr="000B0098" w:rsidRDefault="001B77F0" w:rsidP="001B77F0">
            <w:pPr>
              <w:bidi/>
              <w:spacing w:after="0" w:line="480" w:lineRule="atLeast"/>
              <w:rPr>
                <w:rFonts w:ascii="Times New Roman" w:eastAsia="Times New Roman" w:hAnsi="Times New Roman" w:cs="Times New Roman"/>
                <w:sz w:val="32"/>
                <w:szCs w:val="32"/>
                <w:lang w:eastAsia="fr-FR"/>
              </w:rPr>
            </w:pPr>
            <w:r w:rsidRPr="000B0098">
              <w:rPr>
                <w:rFonts w:ascii="Arial" w:eastAsia="Times New Roman" w:hAnsi="Arial" w:cs="Arial"/>
                <w:b/>
                <w:bCs/>
                <w:color w:val="000000"/>
                <w:sz w:val="32"/>
                <w:szCs w:val="32"/>
                <w:rtl/>
                <w:lang w:eastAsia="fr-FR"/>
              </w:rPr>
              <w:t xml:space="preserve">قال تعالى في محكم كتابه ومن كل شيء خلقنا زوجين لعلكم تذكرون </w:t>
            </w:r>
            <w:proofErr w:type="spellStart"/>
            <w:r w:rsidRPr="000B0098">
              <w:rPr>
                <w:rFonts w:ascii="Arial" w:eastAsia="Times New Roman" w:hAnsi="Arial" w:cs="Arial"/>
                <w:b/>
                <w:bCs/>
                <w:color w:val="000000"/>
                <w:sz w:val="32"/>
                <w:szCs w:val="32"/>
                <w:rtl/>
                <w:lang w:eastAsia="fr-FR"/>
              </w:rPr>
              <w:t>ان</w:t>
            </w:r>
            <w:proofErr w:type="spellEnd"/>
            <w:r w:rsidRPr="000B0098">
              <w:rPr>
                <w:rFonts w:ascii="Arial" w:eastAsia="Times New Roman" w:hAnsi="Arial" w:cs="Arial"/>
                <w:b/>
                <w:bCs/>
                <w:color w:val="000000"/>
                <w:sz w:val="32"/>
                <w:szCs w:val="32"/>
                <w:rtl/>
                <w:lang w:eastAsia="fr-FR"/>
              </w:rPr>
              <w:t xml:space="preserve"> قانون الزوجية متأصل في الموجودات بحيث لا تجد ذرة ولا مجرة ولا أصغر من ذلك ولا أكبر إلا وهي محكومة بهذا القانون. </w:t>
            </w:r>
            <w:r w:rsidRPr="000B0098">
              <w:rPr>
                <w:rFonts w:ascii="Arial" w:eastAsia="Times New Roman" w:hAnsi="Arial" w:cs="Arial"/>
                <w:b/>
                <w:bCs/>
                <w:color w:val="000000"/>
                <w:sz w:val="32"/>
                <w:szCs w:val="32"/>
                <w:rtl/>
                <w:lang w:eastAsia="fr-FR"/>
              </w:rPr>
              <w:br/>
              <w:t xml:space="preserve">من ينظر </w:t>
            </w:r>
            <w:proofErr w:type="spellStart"/>
            <w:r w:rsidRPr="000B0098">
              <w:rPr>
                <w:rFonts w:ascii="Arial" w:eastAsia="Times New Roman" w:hAnsi="Arial" w:cs="Arial"/>
                <w:b/>
                <w:bCs/>
                <w:color w:val="000000"/>
                <w:sz w:val="32"/>
                <w:szCs w:val="32"/>
                <w:rtl/>
                <w:lang w:eastAsia="fr-FR"/>
              </w:rPr>
              <w:t>الى</w:t>
            </w:r>
            <w:proofErr w:type="spellEnd"/>
            <w:r w:rsidRPr="000B0098">
              <w:rPr>
                <w:rFonts w:ascii="Arial" w:eastAsia="Times New Roman" w:hAnsi="Arial" w:cs="Arial"/>
                <w:b/>
                <w:bCs/>
                <w:color w:val="000000"/>
                <w:sz w:val="32"/>
                <w:szCs w:val="32"/>
                <w:rtl/>
                <w:lang w:eastAsia="fr-FR"/>
              </w:rPr>
              <w:t xml:space="preserve"> الكون الرحب وما فيه من نجوم وكواكب وهواء وماء وشجر وحجر وحيوان وإنسان يذعن بتكاملية هذا النظام بمعنى </w:t>
            </w:r>
            <w:proofErr w:type="spellStart"/>
            <w:r w:rsidRPr="000B0098">
              <w:rPr>
                <w:rFonts w:ascii="Arial" w:eastAsia="Times New Roman" w:hAnsi="Arial" w:cs="Arial"/>
                <w:b/>
                <w:bCs/>
                <w:color w:val="000000"/>
                <w:sz w:val="32"/>
                <w:szCs w:val="32"/>
                <w:rtl/>
                <w:lang w:eastAsia="fr-FR"/>
              </w:rPr>
              <w:t>ان</w:t>
            </w:r>
            <w:proofErr w:type="spellEnd"/>
            <w:r w:rsidRPr="000B0098">
              <w:rPr>
                <w:rFonts w:ascii="Arial" w:eastAsia="Times New Roman" w:hAnsi="Arial" w:cs="Arial"/>
                <w:b/>
                <w:bCs/>
                <w:color w:val="000000"/>
                <w:sz w:val="32"/>
                <w:szCs w:val="32"/>
                <w:rtl/>
                <w:lang w:eastAsia="fr-FR"/>
              </w:rPr>
              <w:t xml:space="preserve"> أحدهما يكمل الآخر وكل يسير وفق نظام وميزان دقيق لا يخرقه ولا يتجاوزه إلا بني آدم الذين حملهم الله سبحانه وتعالى أمانة إدارة أنفسهم بعد أن أرسل لهم الأنبياء ورسم لهم الحدود وبين لهم السنن فحملوا الأمانة ولم يــؤدوها حقها إلا عــباد اللـه الـــمخلصين تارة بظلم وأخرى بجهل قال تعالى إن أعرضنا الأمانة على السماوات والأرض والجبال فأبين </w:t>
            </w:r>
            <w:proofErr w:type="spellStart"/>
            <w:r w:rsidRPr="000B0098">
              <w:rPr>
                <w:rFonts w:ascii="Arial" w:eastAsia="Times New Roman" w:hAnsi="Arial" w:cs="Arial"/>
                <w:b/>
                <w:bCs/>
                <w:color w:val="000000"/>
                <w:sz w:val="32"/>
                <w:szCs w:val="32"/>
                <w:rtl/>
                <w:lang w:eastAsia="fr-FR"/>
              </w:rPr>
              <w:t>ان</w:t>
            </w:r>
            <w:proofErr w:type="spellEnd"/>
            <w:r w:rsidRPr="000B0098">
              <w:rPr>
                <w:rFonts w:ascii="Arial" w:eastAsia="Times New Roman" w:hAnsi="Arial" w:cs="Arial"/>
                <w:b/>
                <w:bCs/>
                <w:color w:val="000000"/>
                <w:sz w:val="32"/>
                <w:szCs w:val="32"/>
                <w:rtl/>
                <w:lang w:eastAsia="fr-FR"/>
              </w:rPr>
              <w:t xml:space="preserve"> يحملنها وأشفقن منها وحملها الإنسان انه كان ظلوما جهولا.</w:t>
            </w:r>
            <w:r w:rsidRPr="000B0098">
              <w:rPr>
                <w:rFonts w:ascii="Arial" w:eastAsia="Times New Roman" w:hAnsi="Arial" w:cs="Arial"/>
                <w:b/>
                <w:bCs/>
                <w:color w:val="000000"/>
                <w:sz w:val="32"/>
                <w:szCs w:val="32"/>
                <w:rtl/>
                <w:lang w:eastAsia="fr-FR"/>
              </w:rPr>
              <w:br/>
              <w:t xml:space="preserve">ومن يتصفح تاريخ البشرية فضلا عن تعاليم الأديان يدرك </w:t>
            </w:r>
            <w:proofErr w:type="spellStart"/>
            <w:r w:rsidRPr="000B0098">
              <w:rPr>
                <w:rFonts w:ascii="Arial" w:eastAsia="Times New Roman" w:hAnsi="Arial" w:cs="Arial"/>
                <w:b/>
                <w:bCs/>
                <w:color w:val="000000"/>
                <w:sz w:val="32"/>
                <w:szCs w:val="32"/>
                <w:rtl/>
                <w:lang w:eastAsia="fr-FR"/>
              </w:rPr>
              <w:t>ان</w:t>
            </w:r>
            <w:proofErr w:type="spellEnd"/>
            <w:r w:rsidRPr="000B0098">
              <w:rPr>
                <w:rFonts w:ascii="Arial" w:eastAsia="Times New Roman" w:hAnsi="Arial" w:cs="Arial"/>
                <w:b/>
                <w:bCs/>
                <w:color w:val="000000"/>
                <w:sz w:val="32"/>
                <w:szCs w:val="32"/>
                <w:rtl/>
                <w:lang w:eastAsia="fr-FR"/>
              </w:rPr>
              <w:t xml:space="preserve"> النظام العائلي وزيادة النسل وعدم اختلاط الأنساب والابتعاد عن الخيانات الزوجية والتحلل والابتذال هي قضية نفسية وفطرية فطرت الله التي فطر الناس عليها حتى عند البدائيين والوثنيين والذين لا يعتقدون بأية شريعة فإن فطرتهم تنتفض بين حين وآخر وتتجلى على شكل قانون أو على شكل عادات وتقاليد ولا يتوهم أننا نتوسل بالعادة والتقليد </w:t>
            </w:r>
            <w:proofErr w:type="spellStart"/>
            <w:r w:rsidRPr="000B0098">
              <w:rPr>
                <w:rFonts w:ascii="Arial" w:eastAsia="Times New Roman" w:hAnsi="Arial" w:cs="Arial"/>
                <w:b/>
                <w:bCs/>
                <w:color w:val="000000"/>
                <w:sz w:val="32"/>
                <w:szCs w:val="32"/>
                <w:rtl/>
                <w:lang w:eastAsia="fr-FR"/>
              </w:rPr>
              <w:t>لاثبات</w:t>
            </w:r>
            <w:proofErr w:type="spellEnd"/>
            <w:r w:rsidRPr="000B0098">
              <w:rPr>
                <w:rFonts w:ascii="Arial" w:eastAsia="Times New Roman" w:hAnsi="Arial" w:cs="Arial"/>
                <w:b/>
                <w:bCs/>
                <w:color w:val="000000"/>
                <w:sz w:val="32"/>
                <w:szCs w:val="32"/>
                <w:rtl/>
                <w:lang w:eastAsia="fr-FR"/>
              </w:rPr>
              <w:t xml:space="preserve"> ذلك بل نتوسل بالشريعة المطابقة للفطرة فكلما حكم </w:t>
            </w:r>
            <w:proofErr w:type="spellStart"/>
            <w:r w:rsidRPr="000B0098">
              <w:rPr>
                <w:rFonts w:ascii="Arial" w:eastAsia="Times New Roman" w:hAnsi="Arial" w:cs="Arial"/>
                <w:b/>
                <w:bCs/>
                <w:color w:val="000000"/>
                <w:sz w:val="32"/>
                <w:szCs w:val="32"/>
                <w:rtl/>
                <w:lang w:eastAsia="fr-FR"/>
              </w:rPr>
              <w:t>به</w:t>
            </w:r>
            <w:proofErr w:type="spellEnd"/>
            <w:r w:rsidRPr="000B0098">
              <w:rPr>
                <w:rFonts w:ascii="Arial" w:eastAsia="Times New Roman" w:hAnsi="Arial" w:cs="Arial"/>
                <w:b/>
                <w:bCs/>
                <w:color w:val="000000"/>
                <w:sz w:val="32"/>
                <w:szCs w:val="32"/>
                <w:rtl/>
                <w:lang w:eastAsia="fr-FR"/>
              </w:rPr>
              <w:t xml:space="preserve"> </w:t>
            </w:r>
            <w:proofErr w:type="spellStart"/>
            <w:r w:rsidRPr="000B0098">
              <w:rPr>
                <w:rFonts w:ascii="Arial" w:eastAsia="Times New Roman" w:hAnsi="Arial" w:cs="Arial"/>
                <w:b/>
                <w:bCs/>
                <w:color w:val="000000"/>
                <w:sz w:val="32"/>
                <w:szCs w:val="32"/>
                <w:rtl/>
                <w:lang w:eastAsia="fr-FR"/>
              </w:rPr>
              <w:t>الشرع</w:t>
            </w:r>
            <w:proofErr w:type="spellEnd"/>
            <w:r w:rsidRPr="000B0098">
              <w:rPr>
                <w:rFonts w:ascii="Arial" w:eastAsia="Times New Roman" w:hAnsi="Arial" w:cs="Arial"/>
                <w:b/>
                <w:bCs/>
                <w:color w:val="000000"/>
                <w:sz w:val="32"/>
                <w:szCs w:val="32"/>
                <w:rtl/>
                <w:lang w:eastAsia="fr-FR"/>
              </w:rPr>
              <w:t xml:space="preserve"> حكم </w:t>
            </w:r>
            <w:proofErr w:type="spellStart"/>
            <w:r w:rsidRPr="000B0098">
              <w:rPr>
                <w:rFonts w:ascii="Arial" w:eastAsia="Times New Roman" w:hAnsi="Arial" w:cs="Arial"/>
                <w:b/>
                <w:bCs/>
                <w:color w:val="000000"/>
                <w:sz w:val="32"/>
                <w:szCs w:val="32"/>
                <w:rtl/>
                <w:lang w:eastAsia="fr-FR"/>
              </w:rPr>
              <w:t>به</w:t>
            </w:r>
            <w:proofErr w:type="spellEnd"/>
            <w:r w:rsidRPr="000B0098">
              <w:rPr>
                <w:rFonts w:ascii="Arial" w:eastAsia="Times New Roman" w:hAnsi="Arial" w:cs="Arial"/>
                <w:b/>
                <w:bCs/>
                <w:color w:val="000000"/>
                <w:sz w:val="32"/>
                <w:szCs w:val="32"/>
                <w:rtl/>
                <w:lang w:eastAsia="fr-FR"/>
              </w:rPr>
              <w:t xml:space="preserve"> العقل وبالعكس فان اتفاق البشر وتعاهدهم بشتى مللهم ونحلهم وحضاراتهم وأديانهم وقوانينهم على مسألة ما دليل على تأصل تلك المسألة في النفوس وسنستعرض في هذا الفصل بإيجاز بعض ما توصل إليه علماء الطبيعة والحضارات فضلا عن الأديان السماوية في هذا الحقل. </w:t>
            </w:r>
            <w:r w:rsidRPr="000B0098">
              <w:rPr>
                <w:rFonts w:ascii="Arial" w:eastAsia="Times New Roman" w:hAnsi="Arial" w:cs="Arial"/>
                <w:b/>
                <w:bCs/>
                <w:color w:val="000000"/>
                <w:sz w:val="32"/>
                <w:szCs w:val="32"/>
                <w:rtl/>
                <w:lang w:eastAsia="fr-FR"/>
              </w:rPr>
              <w:br/>
              <w:t xml:space="preserve">إن هذا الكون المترامي الأطراف من ذرته </w:t>
            </w:r>
            <w:proofErr w:type="spellStart"/>
            <w:r w:rsidRPr="000B0098">
              <w:rPr>
                <w:rFonts w:ascii="Arial" w:eastAsia="Times New Roman" w:hAnsi="Arial" w:cs="Arial"/>
                <w:b/>
                <w:bCs/>
                <w:color w:val="000000"/>
                <w:sz w:val="32"/>
                <w:szCs w:val="32"/>
                <w:rtl/>
                <w:lang w:eastAsia="fr-FR"/>
              </w:rPr>
              <w:t>الى</w:t>
            </w:r>
            <w:proofErr w:type="spellEnd"/>
            <w:r w:rsidRPr="000B0098">
              <w:rPr>
                <w:rFonts w:ascii="Arial" w:eastAsia="Times New Roman" w:hAnsi="Arial" w:cs="Arial"/>
                <w:b/>
                <w:bCs/>
                <w:color w:val="000000"/>
                <w:sz w:val="32"/>
                <w:szCs w:val="32"/>
                <w:rtl/>
                <w:lang w:eastAsia="fr-FR"/>
              </w:rPr>
              <w:t xml:space="preserve"> مجرته عبارة عن قبائل وشعوب تبتني على نظام الزوجية فكل عنصر يتشكل من </w:t>
            </w:r>
            <w:proofErr w:type="spellStart"/>
            <w:r w:rsidRPr="000B0098">
              <w:rPr>
                <w:rFonts w:ascii="Arial" w:eastAsia="Times New Roman" w:hAnsi="Arial" w:cs="Arial"/>
                <w:b/>
                <w:bCs/>
                <w:color w:val="000000"/>
                <w:sz w:val="32"/>
                <w:szCs w:val="32"/>
                <w:rtl/>
                <w:lang w:eastAsia="fr-FR"/>
              </w:rPr>
              <w:t>ذرات</w:t>
            </w:r>
            <w:proofErr w:type="spellEnd"/>
            <w:r w:rsidRPr="000B0098">
              <w:rPr>
                <w:rFonts w:ascii="Arial" w:eastAsia="Times New Roman" w:hAnsi="Arial" w:cs="Arial"/>
                <w:b/>
                <w:bCs/>
                <w:color w:val="000000"/>
                <w:sz w:val="32"/>
                <w:szCs w:val="32"/>
                <w:rtl/>
                <w:lang w:eastAsia="fr-FR"/>
              </w:rPr>
              <w:t xml:space="preserve"> وكل ذرة تتركب من </w:t>
            </w:r>
            <w:proofErr w:type="spellStart"/>
            <w:r w:rsidRPr="000B0098">
              <w:rPr>
                <w:rFonts w:ascii="Arial" w:eastAsia="Times New Roman" w:hAnsi="Arial" w:cs="Arial"/>
                <w:b/>
                <w:bCs/>
                <w:color w:val="000000"/>
                <w:sz w:val="32"/>
                <w:szCs w:val="32"/>
                <w:rtl/>
                <w:lang w:eastAsia="fr-FR"/>
              </w:rPr>
              <w:t>الكترون</w:t>
            </w:r>
            <w:proofErr w:type="spellEnd"/>
            <w:r w:rsidRPr="000B0098">
              <w:rPr>
                <w:rFonts w:ascii="Arial" w:eastAsia="Times New Roman" w:hAnsi="Arial" w:cs="Arial"/>
                <w:b/>
                <w:bCs/>
                <w:color w:val="000000"/>
                <w:sz w:val="32"/>
                <w:szCs w:val="32"/>
                <w:rtl/>
                <w:lang w:eastAsia="fr-FR"/>
              </w:rPr>
              <w:t xml:space="preserve"> سالب و بروتون موجب فإذا زاد عليها </w:t>
            </w:r>
            <w:proofErr w:type="spellStart"/>
            <w:r w:rsidRPr="000B0098">
              <w:rPr>
                <w:rFonts w:ascii="Arial" w:eastAsia="Times New Roman" w:hAnsi="Arial" w:cs="Arial"/>
                <w:b/>
                <w:bCs/>
                <w:color w:val="000000"/>
                <w:sz w:val="32"/>
                <w:szCs w:val="32"/>
                <w:rtl/>
                <w:lang w:eastAsia="fr-FR"/>
              </w:rPr>
              <w:t>النيوترون</w:t>
            </w:r>
            <w:proofErr w:type="spellEnd"/>
            <w:r w:rsidRPr="000B0098">
              <w:rPr>
                <w:rFonts w:ascii="Arial" w:eastAsia="Times New Roman" w:hAnsi="Arial" w:cs="Arial"/>
                <w:b/>
                <w:bCs/>
                <w:color w:val="000000"/>
                <w:sz w:val="32"/>
                <w:szCs w:val="32"/>
                <w:rtl/>
                <w:lang w:eastAsia="fr-FR"/>
              </w:rPr>
              <w:t xml:space="preserve"> تركب هو الآخر من شحنتين متعادلتين موجبة وسالبة وان عدد الشحنات الموجبة في كل بروتون يقابلها شحنات بمقدارها سالبة من </w:t>
            </w:r>
            <w:proofErr w:type="spellStart"/>
            <w:r w:rsidRPr="000B0098">
              <w:rPr>
                <w:rFonts w:ascii="Arial" w:eastAsia="Times New Roman" w:hAnsi="Arial" w:cs="Arial"/>
                <w:b/>
                <w:bCs/>
                <w:color w:val="000000"/>
                <w:sz w:val="32"/>
                <w:szCs w:val="32"/>
                <w:rtl/>
                <w:lang w:eastAsia="fr-FR"/>
              </w:rPr>
              <w:t>الاكترونات</w:t>
            </w:r>
            <w:proofErr w:type="spellEnd"/>
            <w:r w:rsidRPr="000B0098">
              <w:rPr>
                <w:rFonts w:ascii="Arial" w:eastAsia="Times New Roman" w:hAnsi="Arial" w:cs="Arial"/>
                <w:b/>
                <w:bCs/>
                <w:color w:val="000000"/>
                <w:sz w:val="32"/>
                <w:szCs w:val="32"/>
                <w:rtl/>
                <w:lang w:eastAsia="fr-FR"/>
              </w:rPr>
              <w:t xml:space="preserve"> </w:t>
            </w:r>
            <w:r w:rsidRPr="000B0098">
              <w:rPr>
                <w:rFonts w:ascii="Arial" w:eastAsia="Times New Roman" w:hAnsi="Arial" w:cs="Arial"/>
                <w:b/>
                <w:bCs/>
                <w:color w:val="000000"/>
                <w:sz w:val="32"/>
                <w:szCs w:val="32"/>
                <w:rtl/>
                <w:lang w:eastAsia="fr-FR"/>
              </w:rPr>
              <w:lastRenderedPageBreak/>
              <w:t xml:space="preserve">وان حصول أي خلل في النسب والموازين يوجب اضطراب الذرة وتحاول الذرة العودة </w:t>
            </w:r>
            <w:proofErr w:type="spellStart"/>
            <w:r w:rsidRPr="000B0098">
              <w:rPr>
                <w:rFonts w:ascii="Arial" w:eastAsia="Times New Roman" w:hAnsi="Arial" w:cs="Arial"/>
                <w:b/>
                <w:bCs/>
                <w:color w:val="000000"/>
                <w:sz w:val="32"/>
                <w:szCs w:val="32"/>
                <w:rtl/>
                <w:lang w:eastAsia="fr-FR"/>
              </w:rPr>
              <w:t>الى</w:t>
            </w:r>
            <w:proofErr w:type="spellEnd"/>
            <w:r w:rsidRPr="000B0098">
              <w:rPr>
                <w:rFonts w:ascii="Arial" w:eastAsia="Times New Roman" w:hAnsi="Arial" w:cs="Arial"/>
                <w:b/>
                <w:bCs/>
                <w:color w:val="000000"/>
                <w:sz w:val="32"/>
                <w:szCs w:val="32"/>
                <w:rtl/>
                <w:lang w:eastAsia="fr-FR"/>
              </w:rPr>
              <w:t xml:space="preserve"> حالتها المستقرة وذلك بإطلاق طاقة هائلة تسمى بالطاقة الذرية. </w:t>
            </w:r>
            <w:r w:rsidRPr="000B0098">
              <w:rPr>
                <w:rFonts w:ascii="Arial" w:eastAsia="Times New Roman" w:hAnsi="Arial" w:cs="Arial"/>
                <w:b/>
                <w:bCs/>
                <w:color w:val="000000"/>
                <w:sz w:val="32"/>
                <w:szCs w:val="32"/>
                <w:rtl/>
                <w:lang w:eastAsia="fr-FR"/>
              </w:rPr>
              <w:br/>
              <w:t xml:space="preserve">وكذا في الكون قوتان </w:t>
            </w:r>
            <w:proofErr w:type="spellStart"/>
            <w:r w:rsidRPr="000B0098">
              <w:rPr>
                <w:rFonts w:ascii="Arial" w:eastAsia="Times New Roman" w:hAnsi="Arial" w:cs="Arial"/>
                <w:b/>
                <w:bCs/>
                <w:color w:val="000000"/>
                <w:sz w:val="32"/>
                <w:szCs w:val="32"/>
                <w:rtl/>
                <w:lang w:eastAsia="fr-FR"/>
              </w:rPr>
              <w:t>أحديهما</w:t>
            </w:r>
            <w:proofErr w:type="spellEnd"/>
            <w:r w:rsidRPr="000B0098">
              <w:rPr>
                <w:rFonts w:ascii="Arial" w:eastAsia="Times New Roman" w:hAnsi="Arial" w:cs="Arial"/>
                <w:b/>
                <w:bCs/>
                <w:color w:val="000000"/>
                <w:sz w:val="32"/>
                <w:szCs w:val="32"/>
                <w:rtl/>
                <w:lang w:eastAsia="fr-FR"/>
              </w:rPr>
              <w:t xml:space="preserve"> تكمل الأخرى وهما المغناطيسية والكهربية ولا حياة </w:t>
            </w:r>
            <w:proofErr w:type="spellStart"/>
            <w:r w:rsidRPr="000B0098">
              <w:rPr>
                <w:rFonts w:ascii="Arial" w:eastAsia="Times New Roman" w:hAnsi="Arial" w:cs="Arial"/>
                <w:b/>
                <w:bCs/>
                <w:color w:val="000000"/>
                <w:sz w:val="32"/>
                <w:szCs w:val="32"/>
                <w:rtl/>
                <w:lang w:eastAsia="fr-FR"/>
              </w:rPr>
              <w:t>لأحديهما</w:t>
            </w:r>
            <w:proofErr w:type="spellEnd"/>
            <w:r w:rsidRPr="000B0098">
              <w:rPr>
                <w:rFonts w:ascii="Arial" w:eastAsia="Times New Roman" w:hAnsi="Arial" w:cs="Arial"/>
                <w:b/>
                <w:bCs/>
                <w:color w:val="000000"/>
                <w:sz w:val="32"/>
                <w:szCs w:val="32"/>
                <w:rtl/>
                <w:lang w:eastAsia="fr-FR"/>
              </w:rPr>
              <w:t xml:space="preserve"> دون الأخرى ثم المغناطيسية تتركب من قطبين شمالي وجنوبي والكهربية من سالب وموجب على ما ذكره العلماء.</w:t>
            </w:r>
            <w:r w:rsidRPr="000B0098">
              <w:rPr>
                <w:rFonts w:ascii="Arial" w:eastAsia="Times New Roman" w:hAnsi="Arial" w:cs="Arial"/>
                <w:b/>
                <w:bCs/>
                <w:color w:val="000000"/>
                <w:sz w:val="32"/>
                <w:szCs w:val="32"/>
                <w:rtl/>
                <w:lang w:eastAsia="fr-FR"/>
              </w:rPr>
              <w:br/>
            </w:r>
            <w:proofErr w:type="gramStart"/>
            <w:r w:rsidRPr="000B0098">
              <w:rPr>
                <w:rFonts w:ascii="Arial" w:eastAsia="Times New Roman" w:hAnsi="Arial" w:cs="Arial"/>
                <w:b/>
                <w:bCs/>
                <w:color w:val="0000FF"/>
                <w:sz w:val="32"/>
                <w:szCs w:val="32"/>
                <w:rtl/>
                <w:lang w:eastAsia="fr-FR"/>
              </w:rPr>
              <w:t>في</w:t>
            </w:r>
            <w:proofErr w:type="gramEnd"/>
            <w:r w:rsidRPr="000B0098">
              <w:rPr>
                <w:rFonts w:ascii="Arial" w:eastAsia="Times New Roman" w:hAnsi="Arial" w:cs="Arial"/>
                <w:b/>
                <w:bCs/>
                <w:color w:val="0000FF"/>
                <w:sz w:val="32"/>
                <w:szCs w:val="32"/>
                <w:rtl/>
                <w:lang w:eastAsia="fr-FR"/>
              </w:rPr>
              <w:t xml:space="preserve"> النبات: </w:t>
            </w:r>
            <w:r w:rsidRPr="000B0098">
              <w:rPr>
                <w:rFonts w:ascii="Arial" w:eastAsia="Times New Roman" w:hAnsi="Arial" w:cs="Arial"/>
                <w:b/>
                <w:bCs/>
                <w:color w:val="0000FF"/>
                <w:sz w:val="32"/>
                <w:szCs w:val="32"/>
                <w:rtl/>
                <w:lang w:eastAsia="fr-FR"/>
              </w:rPr>
              <w:br/>
            </w:r>
            <w:r w:rsidRPr="000B0098">
              <w:rPr>
                <w:rFonts w:ascii="Arial" w:eastAsia="Times New Roman" w:hAnsi="Arial" w:cs="Arial"/>
                <w:b/>
                <w:bCs/>
                <w:color w:val="000000"/>
                <w:sz w:val="32"/>
                <w:szCs w:val="32"/>
                <w:rtl/>
                <w:lang w:eastAsia="fr-FR"/>
              </w:rPr>
              <w:t xml:space="preserve">قال تعالى سبحان الذي خلق الأزواج كلها مما تنبت الأرض ومن أنفسهم ومما لا يعلمون فكل نبات يحتوي على عضوا التذكير والتأنيث فإذا نضجا يحصل اللقاح ثم. الثمار نعم هناك أنواعا من النباتات والأشجار لا تحتاج </w:t>
            </w:r>
            <w:proofErr w:type="spellStart"/>
            <w:r w:rsidRPr="000B0098">
              <w:rPr>
                <w:rFonts w:ascii="Arial" w:eastAsia="Times New Roman" w:hAnsi="Arial" w:cs="Arial"/>
                <w:b/>
                <w:bCs/>
                <w:color w:val="000000"/>
                <w:sz w:val="32"/>
                <w:szCs w:val="32"/>
                <w:rtl/>
                <w:lang w:eastAsia="fr-FR"/>
              </w:rPr>
              <w:t>الى</w:t>
            </w:r>
            <w:proofErr w:type="spellEnd"/>
            <w:r w:rsidRPr="000B0098">
              <w:rPr>
                <w:rFonts w:ascii="Arial" w:eastAsia="Times New Roman" w:hAnsi="Arial" w:cs="Arial"/>
                <w:b/>
                <w:bCs/>
                <w:color w:val="000000"/>
                <w:sz w:val="32"/>
                <w:szCs w:val="32"/>
                <w:rtl/>
                <w:lang w:eastAsia="fr-FR"/>
              </w:rPr>
              <w:t xml:space="preserve"> هذا العمق والتعقيد بل هي كالإنسان لها عضوان مستقلان يتعاونان فيما بينهما من أجل إيجاد الثمرة كما هو الحال في النخيل وأشجار </w:t>
            </w:r>
            <w:proofErr w:type="spellStart"/>
            <w:r w:rsidRPr="000B0098">
              <w:rPr>
                <w:rFonts w:ascii="Arial" w:eastAsia="Times New Roman" w:hAnsi="Arial" w:cs="Arial"/>
                <w:b/>
                <w:bCs/>
                <w:color w:val="000000"/>
                <w:sz w:val="32"/>
                <w:szCs w:val="32"/>
                <w:rtl/>
                <w:lang w:eastAsia="fr-FR"/>
              </w:rPr>
              <w:t>الباباي</w:t>
            </w:r>
            <w:proofErr w:type="spellEnd"/>
            <w:r w:rsidRPr="000B0098">
              <w:rPr>
                <w:rFonts w:ascii="Arial" w:eastAsia="Times New Roman" w:hAnsi="Arial" w:cs="Arial"/>
                <w:b/>
                <w:bCs/>
                <w:color w:val="000000"/>
                <w:sz w:val="32"/>
                <w:szCs w:val="32"/>
                <w:rtl/>
                <w:lang w:eastAsia="fr-FR"/>
              </w:rPr>
              <w:t xml:space="preserve"> وغيرهما. </w:t>
            </w:r>
            <w:r w:rsidRPr="000B0098">
              <w:rPr>
                <w:rFonts w:ascii="Arial" w:eastAsia="Times New Roman" w:hAnsi="Arial" w:cs="Arial"/>
                <w:b/>
                <w:bCs/>
                <w:color w:val="000000"/>
                <w:sz w:val="32"/>
                <w:szCs w:val="32"/>
                <w:rtl/>
                <w:lang w:eastAsia="fr-FR"/>
              </w:rPr>
              <w:br/>
            </w:r>
            <w:r w:rsidRPr="000B0098">
              <w:rPr>
                <w:rFonts w:ascii="Arial" w:eastAsia="Times New Roman" w:hAnsi="Arial" w:cs="Arial"/>
                <w:b/>
                <w:bCs/>
                <w:color w:val="0000FF"/>
                <w:sz w:val="32"/>
                <w:szCs w:val="32"/>
                <w:rtl/>
                <w:lang w:eastAsia="fr-FR"/>
              </w:rPr>
              <w:t>في الحيوان: </w:t>
            </w:r>
            <w:r w:rsidRPr="000B0098">
              <w:rPr>
                <w:rFonts w:ascii="Arial" w:eastAsia="Times New Roman" w:hAnsi="Arial" w:cs="Arial"/>
                <w:b/>
                <w:bCs/>
                <w:color w:val="0000FF"/>
                <w:sz w:val="32"/>
                <w:szCs w:val="32"/>
                <w:rtl/>
                <w:lang w:eastAsia="fr-FR"/>
              </w:rPr>
              <w:br/>
            </w:r>
            <w:r w:rsidRPr="000B0098">
              <w:rPr>
                <w:rFonts w:ascii="Arial" w:eastAsia="Times New Roman" w:hAnsi="Arial" w:cs="Arial"/>
                <w:b/>
                <w:bCs/>
                <w:color w:val="000000"/>
                <w:sz w:val="32"/>
                <w:szCs w:val="32"/>
                <w:rtl/>
                <w:lang w:eastAsia="fr-FR"/>
              </w:rPr>
              <w:t xml:space="preserve">والحيوانات سواء كانت تمشي على أربع أو اثنين أو الزواحف وكذا البرمائيات والأسماك والطيور تخضع لقانون الزوجية يقول جل ذكره فاطر السماوات والأرض جعل لكم من أنفسكم أزواجا ومن الأنعام أزواجا </w:t>
            </w:r>
            <w:proofErr w:type="spellStart"/>
            <w:r w:rsidRPr="000B0098">
              <w:rPr>
                <w:rFonts w:ascii="Arial" w:eastAsia="Times New Roman" w:hAnsi="Arial" w:cs="Arial"/>
                <w:b/>
                <w:bCs/>
                <w:color w:val="000000"/>
                <w:sz w:val="32"/>
                <w:szCs w:val="32"/>
                <w:rtl/>
                <w:lang w:eastAsia="fr-FR"/>
              </w:rPr>
              <w:t>يذرؤكم</w:t>
            </w:r>
            <w:proofErr w:type="spellEnd"/>
            <w:r w:rsidRPr="000B0098">
              <w:rPr>
                <w:rFonts w:ascii="Arial" w:eastAsia="Times New Roman" w:hAnsi="Arial" w:cs="Arial"/>
                <w:b/>
                <w:bCs/>
                <w:color w:val="000000"/>
                <w:sz w:val="32"/>
                <w:szCs w:val="32"/>
                <w:rtl/>
                <w:lang w:eastAsia="fr-FR"/>
              </w:rPr>
              <w:t xml:space="preserve"> فيه فهي تسعى بسبب القوى المودعة فيها للتناسل والتكاثر والحفاظ على نوعها فتسدى </w:t>
            </w:r>
            <w:proofErr w:type="spellStart"/>
            <w:r w:rsidRPr="000B0098">
              <w:rPr>
                <w:rFonts w:ascii="Arial" w:eastAsia="Times New Roman" w:hAnsi="Arial" w:cs="Arial"/>
                <w:b/>
                <w:bCs/>
                <w:color w:val="000000"/>
                <w:sz w:val="32"/>
                <w:szCs w:val="32"/>
                <w:rtl/>
                <w:lang w:eastAsia="fr-FR"/>
              </w:rPr>
              <w:t>ألامهات</w:t>
            </w:r>
            <w:proofErr w:type="spellEnd"/>
            <w:r w:rsidRPr="000B0098">
              <w:rPr>
                <w:rFonts w:ascii="Arial" w:eastAsia="Times New Roman" w:hAnsi="Arial" w:cs="Arial"/>
                <w:b/>
                <w:bCs/>
                <w:color w:val="000000"/>
                <w:sz w:val="32"/>
                <w:szCs w:val="32"/>
                <w:rtl/>
                <w:lang w:eastAsia="fr-FR"/>
              </w:rPr>
              <w:t xml:space="preserve"> الحنان لصغارها بعد الولادة أو التفريخ وتهيئ لها الجو الملائم لنموها واشتداد قواها وتدافع عنها دفاعا مستميتا في </w:t>
            </w:r>
            <w:proofErr w:type="spellStart"/>
            <w:r w:rsidRPr="000B0098">
              <w:rPr>
                <w:rFonts w:ascii="Arial" w:eastAsia="Times New Roman" w:hAnsi="Arial" w:cs="Arial"/>
                <w:b/>
                <w:bCs/>
                <w:color w:val="000000"/>
                <w:sz w:val="32"/>
                <w:szCs w:val="32"/>
                <w:rtl/>
                <w:lang w:eastAsia="fr-FR"/>
              </w:rPr>
              <w:t>قبال</w:t>
            </w:r>
            <w:proofErr w:type="spellEnd"/>
            <w:r w:rsidRPr="000B0098">
              <w:rPr>
                <w:rFonts w:ascii="Arial" w:eastAsia="Times New Roman" w:hAnsi="Arial" w:cs="Arial"/>
                <w:b/>
                <w:bCs/>
                <w:color w:val="000000"/>
                <w:sz w:val="32"/>
                <w:szCs w:val="32"/>
                <w:rtl/>
                <w:lang w:eastAsia="fr-FR"/>
              </w:rPr>
              <w:t xml:space="preserve"> الأخطار التي تحيق </w:t>
            </w:r>
            <w:proofErr w:type="spellStart"/>
            <w:r w:rsidRPr="000B0098">
              <w:rPr>
                <w:rFonts w:ascii="Arial" w:eastAsia="Times New Roman" w:hAnsi="Arial" w:cs="Arial"/>
                <w:b/>
                <w:bCs/>
                <w:color w:val="000000"/>
                <w:sz w:val="32"/>
                <w:szCs w:val="32"/>
                <w:rtl/>
                <w:lang w:eastAsia="fr-FR"/>
              </w:rPr>
              <w:t>بها</w:t>
            </w:r>
            <w:proofErr w:type="spellEnd"/>
            <w:r w:rsidRPr="000B0098">
              <w:rPr>
                <w:rFonts w:ascii="Arial" w:eastAsia="Times New Roman" w:hAnsi="Arial" w:cs="Arial"/>
                <w:b/>
                <w:bCs/>
                <w:color w:val="000000"/>
                <w:sz w:val="32"/>
                <w:szCs w:val="32"/>
                <w:rtl/>
                <w:lang w:eastAsia="fr-FR"/>
              </w:rPr>
              <w:t>. </w:t>
            </w:r>
            <w:r w:rsidRPr="000B0098">
              <w:rPr>
                <w:rFonts w:ascii="Arial" w:eastAsia="Times New Roman" w:hAnsi="Arial" w:cs="Arial"/>
                <w:b/>
                <w:bCs/>
                <w:color w:val="000000"/>
                <w:sz w:val="32"/>
                <w:szCs w:val="32"/>
                <w:rtl/>
                <w:lang w:eastAsia="fr-FR"/>
              </w:rPr>
              <w:br/>
              <w:t>ثانيا قانون الزوجية لدى الحضارات البشرية. </w:t>
            </w:r>
            <w:r w:rsidRPr="000B0098">
              <w:rPr>
                <w:rFonts w:ascii="Arial" w:eastAsia="Times New Roman" w:hAnsi="Arial" w:cs="Arial"/>
                <w:b/>
                <w:bCs/>
                <w:color w:val="000000"/>
                <w:sz w:val="32"/>
                <w:szCs w:val="32"/>
                <w:rtl/>
                <w:lang w:eastAsia="fr-FR"/>
              </w:rPr>
              <w:br/>
              <w:t xml:space="preserve">لا شك </w:t>
            </w:r>
            <w:proofErr w:type="spellStart"/>
            <w:r w:rsidRPr="000B0098">
              <w:rPr>
                <w:rFonts w:ascii="Arial" w:eastAsia="Times New Roman" w:hAnsi="Arial" w:cs="Arial"/>
                <w:b/>
                <w:bCs/>
                <w:color w:val="000000"/>
                <w:sz w:val="32"/>
                <w:szCs w:val="32"/>
                <w:rtl/>
                <w:lang w:eastAsia="fr-FR"/>
              </w:rPr>
              <w:t>ان</w:t>
            </w:r>
            <w:proofErr w:type="spellEnd"/>
            <w:r w:rsidRPr="000B0098">
              <w:rPr>
                <w:rFonts w:ascii="Arial" w:eastAsia="Times New Roman" w:hAnsi="Arial" w:cs="Arial"/>
                <w:b/>
                <w:bCs/>
                <w:color w:val="000000"/>
                <w:sz w:val="32"/>
                <w:szCs w:val="32"/>
                <w:rtl/>
                <w:lang w:eastAsia="fr-FR"/>
              </w:rPr>
              <w:t xml:space="preserve"> هناك فوارق بين الإنسان والحيوانات </w:t>
            </w:r>
            <w:proofErr w:type="spellStart"/>
            <w:r w:rsidRPr="000B0098">
              <w:rPr>
                <w:rFonts w:ascii="Arial" w:eastAsia="Times New Roman" w:hAnsi="Arial" w:cs="Arial"/>
                <w:b/>
                <w:bCs/>
                <w:color w:val="000000"/>
                <w:sz w:val="32"/>
                <w:szCs w:val="32"/>
                <w:rtl/>
                <w:lang w:eastAsia="fr-FR"/>
              </w:rPr>
              <w:t>العجماوات</w:t>
            </w:r>
            <w:proofErr w:type="spellEnd"/>
            <w:r w:rsidRPr="000B0098">
              <w:rPr>
                <w:rFonts w:ascii="Arial" w:eastAsia="Times New Roman" w:hAnsi="Arial" w:cs="Arial"/>
                <w:b/>
                <w:bCs/>
                <w:color w:val="000000"/>
                <w:sz w:val="32"/>
                <w:szCs w:val="32"/>
                <w:rtl/>
                <w:lang w:eastAsia="fr-FR"/>
              </w:rPr>
              <w:t xml:space="preserve"> فهو مخير ومريد بينما هي مسيرة ومضطرة. </w:t>
            </w:r>
            <w:r w:rsidRPr="000B0098">
              <w:rPr>
                <w:rFonts w:ascii="Arial" w:eastAsia="Times New Roman" w:hAnsi="Arial" w:cs="Arial"/>
                <w:b/>
                <w:bCs/>
                <w:color w:val="000000"/>
                <w:sz w:val="32"/>
                <w:szCs w:val="32"/>
                <w:rtl/>
                <w:lang w:eastAsia="fr-FR"/>
              </w:rPr>
              <w:br/>
              <w:t xml:space="preserve">ولا شك </w:t>
            </w:r>
            <w:proofErr w:type="spellStart"/>
            <w:r w:rsidRPr="000B0098">
              <w:rPr>
                <w:rFonts w:ascii="Arial" w:eastAsia="Times New Roman" w:hAnsi="Arial" w:cs="Arial"/>
                <w:b/>
                <w:bCs/>
                <w:color w:val="000000"/>
                <w:sz w:val="32"/>
                <w:szCs w:val="32"/>
                <w:rtl/>
                <w:lang w:eastAsia="fr-FR"/>
              </w:rPr>
              <w:t>ان</w:t>
            </w:r>
            <w:proofErr w:type="spellEnd"/>
            <w:r w:rsidRPr="000B0098">
              <w:rPr>
                <w:rFonts w:ascii="Arial" w:eastAsia="Times New Roman" w:hAnsi="Arial" w:cs="Arial"/>
                <w:b/>
                <w:bCs/>
                <w:color w:val="000000"/>
                <w:sz w:val="32"/>
                <w:szCs w:val="32"/>
                <w:rtl/>
                <w:lang w:eastAsia="fr-FR"/>
              </w:rPr>
              <w:t xml:space="preserve"> هناك اختلافا بين الناس في الأنظمة والقوانين يصل في بعض الأحيان </w:t>
            </w:r>
            <w:proofErr w:type="spellStart"/>
            <w:r w:rsidRPr="000B0098">
              <w:rPr>
                <w:rFonts w:ascii="Arial" w:eastAsia="Times New Roman" w:hAnsi="Arial" w:cs="Arial"/>
                <w:b/>
                <w:bCs/>
                <w:color w:val="000000"/>
                <w:sz w:val="32"/>
                <w:szCs w:val="32"/>
                <w:rtl/>
                <w:lang w:eastAsia="fr-FR"/>
              </w:rPr>
              <w:t>الى</w:t>
            </w:r>
            <w:proofErr w:type="spellEnd"/>
            <w:r w:rsidRPr="000B0098">
              <w:rPr>
                <w:rFonts w:ascii="Arial" w:eastAsia="Times New Roman" w:hAnsi="Arial" w:cs="Arial"/>
                <w:b/>
                <w:bCs/>
                <w:color w:val="000000"/>
                <w:sz w:val="32"/>
                <w:szCs w:val="32"/>
                <w:rtl/>
                <w:lang w:eastAsia="fr-FR"/>
              </w:rPr>
              <w:t xml:space="preserve"> حد التناقض والتضاد وهذا الاختلاف لا يصلح </w:t>
            </w:r>
            <w:proofErr w:type="spellStart"/>
            <w:r w:rsidRPr="000B0098">
              <w:rPr>
                <w:rFonts w:ascii="Arial" w:eastAsia="Times New Roman" w:hAnsi="Arial" w:cs="Arial"/>
                <w:b/>
                <w:bCs/>
                <w:color w:val="000000"/>
                <w:sz w:val="32"/>
                <w:szCs w:val="32"/>
                <w:rtl/>
                <w:lang w:eastAsia="fr-FR"/>
              </w:rPr>
              <w:t>ان</w:t>
            </w:r>
            <w:proofErr w:type="spellEnd"/>
            <w:r w:rsidRPr="000B0098">
              <w:rPr>
                <w:rFonts w:ascii="Arial" w:eastAsia="Times New Roman" w:hAnsi="Arial" w:cs="Arial"/>
                <w:b/>
                <w:bCs/>
                <w:color w:val="000000"/>
                <w:sz w:val="32"/>
                <w:szCs w:val="32"/>
                <w:rtl/>
                <w:lang w:eastAsia="fr-FR"/>
              </w:rPr>
              <w:t xml:space="preserve"> نتخذه قانونا للنظام الزوجي الأمثل بل </w:t>
            </w:r>
            <w:proofErr w:type="spellStart"/>
            <w:r w:rsidRPr="000B0098">
              <w:rPr>
                <w:rFonts w:ascii="Arial" w:eastAsia="Times New Roman" w:hAnsi="Arial" w:cs="Arial"/>
                <w:b/>
                <w:bCs/>
                <w:color w:val="000000"/>
                <w:sz w:val="32"/>
                <w:szCs w:val="32"/>
                <w:rtl/>
                <w:lang w:eastAsia="fr-FR"/>
              </w:rPr>
              <w:t>ان</w:t>
            </w:r>
            <w:proofErr w:type="spellEnd"/>
            <w:r w:rsidRPr="000B0098">
              <w:rPr>
                <w:rFonts w:ascii="Arial" w:eastAsia="Times New Roman" w:hAnsi="Arial" w:cs="Arial"/>
                <w:b/>
                <w:bCs/>
                <w:color w:val="000000"/>
                <w:sz w:val="32"/>
                <w:szCs w:val="32"/>
                <w:rtl/>
                <w:lang w:eastAsia="fr-FR"/>
              </w:rPr>
              <w:t xml:space="preserve"> هذا المختصر لا يفي بمختلف </w:t>
            </w:r>
            <w:r w:rsidRPr="000B0098">
              <w:rPr>
                <w:rFonts w:ascii="Arial" w:eastAsia="Times New Roman" w:hAnsi="Arial" w:cs="Arial"/>
                <w:b/>
                <w:bCs/>
                <w:color w:val="000000"/>
                <w:sz w:val="32"/>
                <w:szCs w:val="32"/>
                <w:rtl/>
                <w:lang w:eastAsia="fr-FR"/>
              </w:rPr>
              <w:lastRenderedPageBreak/>
              <w:t>المجالات في كيان الأسرة ولكننا. سنتابع الأمور التي انفق عليها الناس من قديم الزمان حضارات وشعوب هي بلا شك تفي بالغرض وخاصة في الزواج والإنجاب والإباحية ونظام الحقوق.</w:t>
            </w:r>
          </w:p>
        </w:tc>
      </w:tr>
    </w:tbl>
    <w:p w:rsidR="001B77F0" w:rsidRPr="000B0098" w:rsidRDefault="001B77F0" w:rsidP="001B77F0">
      <w:pPr>
        <w:bidi/>
        <w:spacing w:after="0" w:line="480" w:lineRule="atLeast"/>
        <w:rPr>
          <w:rFonts w:ascii="Times New Roman" w:eastAsia="Times New Roman" w:hAnsi="Times New Roman" w:cs="Times New Roman"/>
          <w:color w:val="000000"/>
          <w:sz w:val="32"/>
          <w:szCs w:val="32"/>
          <w:lang w:eastAsia="fr-FR"/>
        </w:rPr>
      </w:pPr>
      <w:r w:rsidRPr="000B0098">
        <w:rPr>
          <w:rFonts w:ascii="Times New Roman" w:eastAsia="Times New Roman" w:hAnsi="Times New Roman" w:cs="Times New Roman"/>
          <w:color w:val="000000"/>
          <w:sz w:val="32"/>
          <w:szCs w:val="32"/>
          <w:rtl/>
          <w:lang w:eastAsia="fr-FR"/>
        </w:rPr>
        <w:lastRenderedPageBreak/>
        <w:t> </w:t>
      </w:r>
    </w:p>
    <w:tbl>
      <w:tblPr>
        <w:tblW w:w="4500" w:type="pct"/>
        <w:jc w:val="center"/>
        <w:tblCellSpacing w:w="0" w:type="dxa"/>
        <w:tblInd w:w="450" w:type="dxa"/>
        <w:tblCellMar>
          <w:top w:w="150" w:type="dxa"/>
          <w:left w:w="450" w:type="dxa"/>
          <w:right w:w="450" w:type="dxa"/>
        </w:tblCellMar>
        <w:tblLook w:val="04A0"/>
      </w:tblPr>
      <w:tblGrid>
        <w:gridCol w:w="8285"/>
      </w:tblGrid>
      <w:tr w:rsidR="000B0098" w:rsidRPr="000B0098" w:rsidTr="000B0098">
        <w:trPr>
          <w:tblCellSpacing w:w="0" w:type="dxa"/>
          <w:jc w:val="center"/>
        </w:trPr>
        <w:tc>
          <w:tcPr>
            <w:tcW w:w="5000" w:type="pct"/>
            <w:vAlign w:val="center"/>
            <w:hideMark/>
          </w:tcPr>
          <w:p w:rsidR="000B0098" w:rsidRPr="000B0098" w:rsidRDefault="000B0098" w:rsidP="000B0098">
            <w:pPr>
              <w:spacing w:before="100" w:beforeAutospacing="1" w:after="100" w:afterAutospacing="1" w:line="240" w:lineRule="auto"/>
              <w:jc w:val="center"/>
              <w:rPr>
                <w:rFonts w:ascii="Times New Roman" w:eastAsia="Times New Roman" w:hAnsi="Times New Roman" w:cs="Times New Roman"/>
                <w:sz w:val="32"/>
                <w:szCs w:val="32"/>
                <w:lang w:eastAsia="fr-FR"/>
              </w:rPr>
            </w:pPr>
            <w:r w:rsidRPr="000B0098">
              <w:rPr>
                <w:rFonts w:ascii="Times New Roman" w:eastAsia="Times New Roman" w:hAnsi="Times New Roman" w:cs="Traditional Arabic"/>
                <w:b/>
                <w:bCs/>
                <w:color w:val="800080"/>
                <w:sz w:val="32"/>
                <w:szCs w:val="32"/>
                <w:rtl/>
                <w:lang w:eastAsia="fr-FR"/>
              </w:rPr>
              <w:t>العلاقات الزوجية في الأديان</w:t>
            </w:r>
          </w:p>
        </w:tc>
      </w:tr>
      <w:tr w:rsidR="000B0098" w:rsidRPr="000B0098" w:rsidTr="000B0098">
        <w:trPr>
          <w:tblCellSpacing w:w="0" w:type="dxa"/>
          <w:jc w:val="center"/>
        </w:trPr>
        <w:tc>
          <w:tcPr>
            <w:tcW w:w="5000" w:type="pct"/>
            <w:vAlign w:val="center"/>
            <w:hideMark/>
          </w:tcPr>
          <w:p w:rsidR="000B0098" w:rsidRPr="000B0098" w:rsidRDefault="000B0098" w:rsidP="000B0098">
            <w:pPr>
              <w:bidi/>
              <w:spacing w:after="0" w:line="480" w:lineRule="atLeast"/>
              <w:rPr>
                <w:rFonts w:ascii="Times New Roman" w:eastAsia="Times New Roman" w:hAnsi="Times New Roman" w:cs="Times New Roman"/>
                <w:sz w:val="32"/>
                <w:szCs w:val="32"/>
                <w:lang w:eastAsia="fr-FR"/>
              </w:rPr>
            </w:pPr>
            <w:r w:rsidRPr="000B0098">
              <w:rPr>
                <w:rFonts w:ascii="Arial" w:eastAsia="Times New Roman" w:hAnsi="Arial" w:cs="Arial"/>
                <w:b/>
                <w:bCs/>
                <w:color w:val="000000"/>
                <w:sz w:val="32"/>
                <w:szCs w:val="32"/>
                <w:rtl/>
                <w:lang w:eastAsia="fr-FR"/>
              </w:rPr>
              <w:t xml:space="preserve">يقول الله سبحانه وتعالى في النهي عن </w:t>
            </w:r>
            <w:proofErr w:type="spellStart"/>
            <w:r w:rsidRPr="000B0098">
              <w:rPr>
                <w:rFonts w:ascii="Arial" w:eastAsia="Times New Roman" w:hAnsi="Arial" w:cs="Arial"/>
                <w:b/>
                <w:bCs/>
                <w:color w:val="000000"/>
                <w:sz w:val="32"/>
                <w:szCs w:val="32"/>
                <w:rtl/>
                <w:lang w:eastAsia="fr-FR"/>
              </w:rPr>
              <w:t>الزنى</w:t>
            </w:r>
            <w:proofErr w:type="spellEnd"/>
            <w:r w:rsidRPr="000B0098">
              <w:rPr>
                <w:rFonts w:ascii="Arial" w:eastAsia="Times New Roman" w:hAnsi="Arial" w:cs="Arial"/>
                <w:b/>
                <w:bCs/>
                <w:color w:val="000000"/>
                <w:sz w:val="32"/>
                <w:szCs w:val="32"/>
                <w:rtl/>
                <w:lang w:eastAsia="fr-FR"/>
              </w:rPr>
              <w:t xml:space="preserve"> انه كان فاحشة ومقتاً وساء سبيلاً والتعبير عنه بالفحشاء باستعمال الفعل الماضي الناقص كان يفيد التأبيد والثبوت للحكم نظرا لتجرده تعلى عن الزمان ولحكمة الله الواحدة في الخلق وهذا ليس خاص في الإسلام بل في سائر الأديان لأن الدين عند الله وأحد والفطرة عنده واحدة أيضاً. </w:t>
            </w:r>
            <w:r w:rsidRPr="000B0098">
              <w:rPr>
                <w:rFonts w:ascii="Arial" w:eastAsia="Times New Roman" w:hAnsi="Arial" w:cs="Arial"/>
                <w:b/>
                <w:bCs/>
                <w:color w:val="000000"/>
                <w:sz w:val="32"/>
                <w:szCs w:val="32"/>
                <w:rtl/>
                <w:lang w:eastAsia="fr-FR"/>
              </w:rPr>
              <w:br/>
              <w:t xml:space="preserve">ونحن حينما نرجع </w:t>
            </w:r>
            <w:proofErr w:type="spellStart"/>
            <w:r w:rsidRPr="000B0098">
              <w:rPr>
                <w:rFonts w:ascii="Arial" w:eastAsia="Times New Roman" w:hAnsi="Arial" w:cs="Arial"/>
                <w:b/>
                <w:bCs/>
                <w:color w:val="000000"/>
                <w:sz w:val="32"/>
                <w:szCs w:val="32"/>
                <w:rtl/>
                <w:lang w:eastAsia="fr-FR"/>
              </w:rPr>
              <w:t>الى</w:t>
            </w:r>
            <w:proofErr w:type="spellEnd"/>
            <w:r w:rsidRPr="000B0098">
              <w:rPr>
                <w:rFonts w:ascii="Arial" w:eastAsia="Times New Roman" w:hAnsi="Arial" w:cs="Arial"/>
                <w:b/>
                <w:bCs/>
                <w:color w:val="000000"/>
                <w:sz w:val="32"/>
                <w:szCs w:val="32"/>
                <w:rtl/>
                <w:lang w:eastAsia="fr-FR"/>
              </w:rPr>
              <w:t xml:space="preserve"> أقوال العديد من الأديان فإنما نرجع إليها بما أنها مؤيدة بما سبق ويلحق من عقل ونقل وفطرة لا بما هي دليل ومصدر.</w:t>
            </w:r>
          </w:p>
        </w:tc>
      </w:tr>
    </w:tbl>
    <w:p w:rsidR="000B0098" w:rsidRPr="000B0098" w:rsidRDefault="000B0098" w:rsidP="000B0098">
      <w:pPr>
        <w:bidi/>
        <w:spacing w:after="0" w:line="480" w:lineRule="atLeast"/>
        <w:rPr>
          <w:rFonts w:ascii="Times New Roman" w:eastAsia="Times New Roman" w:hAnsi="Times New Roman" w:cs="Times New Roman"/>
          <w:color w:val="000000"/>
          <w:sz w:val="32"/>
          <w:szCs w:val="32"/>
          <w:lang w:eastAsia="fr-FR"/>
        </w:rPr>
      </w:pPr>
      <w:r w:rsidRPr="000B0098">
        <w:rPr>
          <w:rFonts w:ascii="Times New Roman" w:eastAsia="Times New Roman" w:hAnsi="Times New Roman" w:cs="Times New Roman"/>
          <w:color w:val="000000"/>
          <w:sz w:val="32"/>
          <w:szCs w:val="32"/>
          <w:rtl/>
          <w:lang w:eastAsia="fr-FR"/>
        </w:rPr>
        <w:t> </w:t>
      </w:r>
    </w:p>
    <w:tbl>
      <w:tblPr>
        <w:tblW w:w="4500" w:type="pct"/>
        <w:tblCellSpacing w:w="0" w:type="dxa"/>
        <w:tblInd w:w="450" w:type="dxa"/>
        <w:tblCellMar>
          <w:top w:w="150" w:type="dxa"/>
          <w:left w:w="450" w:type="dxa"/>
          <w:right w:w="450" w:type="dxa"/>
        </w:tblCellMar>
        <w:tblLook w:val="04A0"/>
      </w:tblPr>
      <w:tblGrid>
        <w:gridCol w:w="8285"/>
      </w:tblGrid>
      <w:tr w:rsidR="000B0098" w:rsidRPr="000B0098" w:rsidTr="000B0098">
        <w:trPr>
          <w:tblCellSpacing w:w="0" w:type="dxa"/>
        </w:trPr>
        <w:tc>
          <w:tcPr>
            <w:tcW w:w="5000" w:type="pct"/>
            <w:vAlign w:val="center"/>
            <w:hideMark/>
          </w:tcPr>
          <w:p w:rsidR="000B0098" w:rsidRPr="000B0098" w:rsidRDefault="000B0098" w:rsidP="000B0098">
            <w:pPr>
              <w:spacing w:before="100" w:beforeAutospacing="1" w:after="100" w:afterAutospacing="1" w:line="240" w:lineRule="auto"/>
              <w:jc w:val="center"/>
              <w:rPr>
                <w:rFonts w:ascii="Times New Roman" w:eastAsia="Times New Roman" w:hAnsi="Times New Roman" w:cs="Times New Roman"/>
                <w:sz w:val="32"/>
                <w:szCs w:val="32"/>
                <w:lang w:eastAsia="fr-FR"/>
              </w:rPr>
            </w:pPr>
            <w:r w:rsidRPr="000B0098">
              <w:rPr>
                <w:rFonts w:ascii="Times New Roman" w:eastAsia="Times New Roman" w:hAnsi="Times New Roman" w:cs="Traditional Arabic"/>
                <w:b/>
                <w:bCs/>
                <w:color w:val="800080"/>
                <w:sz w:val="32"/>
                <w:szCs w:val="32"/>
                <w:rtl/>
                <w:lang w:eastAsia="fr-FR"/>
              </w:rPr>
              <w:t>في المجوسية</w:t>
            </w:r>
          </w:p>
        </w:tc>
      </w:tr>
      <w:tr w:rsidR="000B0098" w:rsidRPr="000B0098" w:rsidTr="000B0098">
        <w:trPr>
          <w:tblCellSpacing w:w="0" w:type="dxa"/>
        </w:trPr>
        <w:tc>
          <w:tcPr>
            <w:tcW w:w="5000" w:type="pct"/>
            <w:vAlign w:val="center"/>
            <w:hideMark/>
          </w:tcPr>
          <w:p w:rsidR="000B0098" w:rsidRPr="000B0098" w:rsidRDefault="000B0098" w:rsidP="000B0098">
            <w:pPr>
              <w:bidi/>
              <w:spacing w:after="0" w:line="480" w:lineRule="atLeast"/>
              <w:rPr>
                <w:rFonts w:ascii="Times New Roman" w:eastAsia="Times New Roman" w:hAnsi="Times New Roman" w:cs="Times New Roman"/>
                <w:sz w:val="32"/>
                <w:szCs w:val="32"/>
                <w:lang w:eastAsia="fr-FR"/>
              </w:rPr>
            </w:pPr>
            <w:r w:rsidRPr="000B0098">
              <w:rPr>
                <w:rFonts w:ascii="Arial" w:eastAsia="Times New Roman" w:hAnsi="Arial" w:cs="Arial"/>
                <w:b/>
                <w:bCs/>
                <w:color w:val="000000"/>
                <w:sz w:val="32"/>
                <w:szCs w:val="32"/>
                <w:rtl/>
                <w:lang w:eastAsia="fr-FR"/>
              </w:rPr>
              <w:t xml:space="preserve">شجعت </w:t>
            </w:r>
            <w:proofErr w:type="spellStart"/>
            <w:r w:rsidRPr="000B0098">
              <w:rPr>
                <w:rFonts w:ascii="Arial" w:eastAsia="Times New Roman" w:hAnsi="Arial" w:cs="Arial"/>
                <w:b/>
                <w:bCs/>
                <w:color w:val="000000"/>
                <w:sz w:val="32"/>
                <w:szCs w:val="32"/>
                <w:rtl/>
                <w:lang w:eastAsia="fr-FR"/>
              </w:rPr>
              <w:t>الايستاق</w:t>
            </w:r>
            <w:proofErr w:type="spellEnd"/>
            <w:r w:rsidRPr="000B0098">
              <w:rPr>
                <w:rFonts w:ascii="Arial" w:eastAsia="Times New Roman" w:hAnsi="Arial" w:cs="Arial"/>
                <w:b/>
                <w:bCs/>
                <w:color w:val="000000"/>
                <w:sz w:val="32"/>
                <w:szCs w:val="32"/>
                <w:rtl/>
                <w:lang w:eastAsia="fr-FR"/>
              </w:rPr>
              <w:t xml:space="preserve"> </w:t>
            </w:r>
            <w:proofErr w:type="spellStart"/>
            <w:r w:rsidRPr="000B0098">
              <w:rPr>
                <w:rFonts w:ascii="Arial" w:eastAsia="Times New Roman" w:hAnsi="Arial" w:cs="Arial"/>
                <w:b/>
                <w:bCs/>
                <w:color w:val="000000"/>
                <w:sz w:val="32"/>
                <w:szCs w:val="32"/>
                <w:rtl/>
                <w:lang w:eastAsia="fr-FR"/>
              </w:rPr>
              <w:t>الأوستا</w:t>
            </w:r>
            <w:proofErr w:type="spellEnd"/>
            <w:r w:rsidRPr="000B0098">
              <w:rPr>
                <w:rFonts w:ascii="Arial" w:eastAsia="Times New Roman" w:hAnsi="Arial" w:cs="Arial"/>
                <w:b/>
                <w:bCs/>
                <w:color w:val="000000"/>
                <w:sz w:val="32"/>
                <w:szCs w:val="32"/>
                <w:rtl/>
                <w:lang w:eastAsia="fr-FR"/>
              </w:rPr>
              <w:t xml:space="preserve"> الزواج وبناء الأسرة وإنجاب الأطفال جاء في أحد نصوصها </w:t>
            </w:r>
            <w:proofErr w:type="spellStart"/>
            <w:r w:rsidRPr="000B0098">
              <w:rPr>
                <w:rFonts w:ascii="Arial" w:eastAsia="Times New Roman" w:hAnsi="Arial" w:cs="Arial"/>
                <w:b/>
                <w:bCs/>
                <w:color w:val="000000"/>
                <w:sz w:val="32"/>
                <w:szCs w:val="32"/>
                <w:rtl/>
                <w:lang w:eastAsia="fr-FR"/>
              </w:rPr>
              <w:t>ان</w:t>
            </w:r>
            <w:proofErr w:type="spellEnd"/>
            <w:r w:rsidRPr="000B0098">
              <w:rPr>
                <w:rFonts w:ascii="Arial" w:eastAsia="Times New Roman" w:hAnsi="Arial" w:cs="Arial"/>
                <w:b/>
                <w:bCs/>
                <w:color w:val="000000"/>
                <w:sz w:val="32"/>
                <w:szCs w:val="32"/>
                <w:rtl/>
                <w:lang w:eastAsia="fr-FR"/>
              </w:rPr>
              <w:t xml:space="preserve"> الرجل المتزوج </w:t>
            </w:r>
            <w:proofErr w:type="spellStart"/>
            <w:r w:rsidRPr="000B0098">
              <w:rPr>
                <w:rFonts w:ascii="Arial" w:eastAsia="Times New Roman" w:hAnsi="Arial" w:cs="Arial"/>
                <w:b/>
                <w:bCs/>
                <w:color w:val="000000"/>
                <w:sz w:val="32"/>
                <w:szCs w:val="32"/>
                <w:rtl/>
                <w:lang w:eastAsia="fr-FR"/>
              </w:rPr>
              <w:t>افضل</w:t>
            </w:r>
            <w:proofErr w:type="spellEnd"/>
            <w:r w:rsidRPr="000B0098">
              <w:rPr>
                <w:rFonts w:ascii="Arial" w:eastAsia="Times New Roman" w:hAnsi="Arial" w:cs="Arial"/>
                <w:b/>
                <w:bCs/>
                <w:color w:val="000000"/>
                <w:sz w:val="32"/>
                <w:szCs w:val="32"/>
                <w:rtl/>
                <w:lang w:eastAsia="fr-FR"/>
              </w:rPr>
              <w:t xml:space="preserve"> كثيرا من الأعزب ومن يعول </w:t>
            </w:r>
            <w:proofErr w:type="spellStart"/>
            <w:r w:rsidRPr="000B0098">
              <w:rPr>
                <w:rFonts w:ascii="Arial" w:eastAsia="Times New Roman" w:hAnsi="Arial" w:cs="Arial"/>
                <w:b/>
                <w:bCs/>
                <w:color w:val="000000"/>
                <w:sz w:val="32"/>
                <w:szCs w:val="32"/>
                <w:rtl/>
                <w:lang w:eastAsia="fr-FR"/>
              </w:rPr>
              <w:t>اسرة</w:t>
            </w:r>
            <w:proofErr w:type="spellEnd"/>
            <w:r w:rsidRPr="000B0098">
              <w:rPr>
                <w:rFonts w:ascii="Arial" w:eastAsia="Times New Roman" w:hAnsi="Arial" w:cs="Arial"/>
                <w:b/>
                <w:bCs/>
                <w:color w:val="000000"/>
                <w:sz w:val="32"/>
                <w:szCs w:val="32"/>
                <w:rtl/>
                <w:lang w:eastAsia="fr-FR"/>
              </w:rPr>
              <w:t xml:space="preserve"> </w:t>
            </w:r>
            <w:proofErr w:type="spellStart"/>
            <w:r w:rsidRPr="000B0098">
              <w:rPr>
                <w:rFonts w:ascii="Arial" w:eastAsia="Times New Roman" w:hAnsi="Arial" w:cs="Arial"/>
                <w:b/>
                <w:bCs/>
                <w:color w:val="000000"/>
                <w:sz w:val="32"/>
                <w:szCs w:val="32"/>
                <w:rtl/>
                <w:lang w:eastAsia="fr-FR"/>
              </w:rPr>
              <w:t>افضل</w:t>
            </w:r>
            <w:proofErr w:type="spellEnd"/>
            <w:r w:rsidRPr="000B0098">
              <w:rPr>
                <w:rFonts w:ascii="Arial" w:eastAsia="Times New Roman" w:hAnsi="Arial" w:cs="Arial"/>
                <w:b/>
                <w:bCs/>
                <w:color w:val="000000"/>
                <w:sz w:val="32"/>
                <w:szCs w:val="32"/>
                <w:rtl/>
                <w:lang w:eastAsia="fr-FR"/>
              </w:rPr>
              <w:t xml:space="preserve"> كثيرا ممن لا ا </w:t>
            </w:r>
            <w:proofErr w:type="spellStart"/>
            <w:r w:rsidRPr="000B0098">
              <w:rPr>
                <w:rFonts w:ascii="Arial" w:eastAsia="Times New Roman" w:hAnsi="Arial" w:cs="Arial"/>
                <w:b/>
                <w:bCs/>
                <w:color w:val="000000"/>
                <w:sz w:val="32"/>
                <w:szCs w:val="32"/>
                <w:rtl/>
                <w:lang w:eastAsia="fr-FR"/>
              </w:rPr>
              <w:t>سرة</w:t>
            </w:r>
            <w:proofErr w:type="spellEnd"/>
            <w:r w:rsidRPr="000B0098">
              <w:rPr>
                <w:rFonts w:ascii="Arial" w:eastAsia="Times New Roman" w:hAnsi="Arial" w:cs="Arial"/>
                <w:b/>
                <w:bCs/>
                <w:color w:val="000000"/>
                <w:sz w:val="32"/>
                <w:szCs w:val="32"/>
                <w:rtl/>
                <w:lang w:eastAsia="fr-FR"/>
              </w:rPr>
              <w:t xml:space="preserve"> له ومن له أبناء </w:t>
            </w:r>
            <w:proofErr w:type="spellStart"/>
            <w:r w:rsidRPr="000B0098">
              <w:rPr>
                <w:rFonts w:ascii="Arial" w:eastAsia="Times New Roman" w:hAnsi="Arial" w:cs="Arial"/>
                <w:b/>
                <w:bCs/>
                <w:color w:val="000000"/>
                <w:sz w:val="32"/>
                <w:szCs w:val="32"/>
                <w:rtl/>
                <w:lang w:eastAsia="fr-FR"/>
              </w:rPr>
              <w:t>افضل</w:t>
            </w:r>
            <w:proofErr w:type="spellEnd"/>
            <w:r w:rsidRPr="000B0098">
              <w:rPr>
                <w:rFonts w:ascii="Arial" w:eastAsia="Times New Roman" w:hAnsi="Arial" w:cs="Arial"/>
                <w:b/>
                <w:bCs/>
                <w:color w:val="000000"/>
                <w:sz w:val="32"/>
                <w:szCs w:val="32"/>
                <w:rtl/>
                <w:lang w:eastAsia="fr-FR"/>
              </w:rPr>
              <w:t xml:space="preserve"> بكثير ممن لا ابن له وفي نص آخر انه كلما كثر أبناء الرجل ازداد قربا من ربه فكان الآباء ينظمون شؤون الزواج لمن يبلغ الحلم من أبنائهم ولم يكن يسوغ لرجل </w:t>
            </w:r>
            <w:proofErr w:type="spellStart"/>
            <w:r w:rsidRPr="000B0098">
              <w:rPr>
                <w:rFonts w:ascii="Arial" w:eastAsia="Times New Roman" w:hAnsi="Arial" w:cs="Arial"/>
                <w:b/>
                <w:bCs/>
                <w:color w:val="000000"/>
                <w:sz w:val="32"/>
                <w:szCs w:val="32"/>
                <w:rtl/>
                <w:lang w:eastAsia="fr-FR"/>
              </w:rPr>
              <w:t>ان</w:t>
            </w:r>
            <w:proofErr w:type="spellEnd"/>
            <w:r w:rsidRPr="000B0098">
              <w:rPr>
                <w:rFonts w:ascii="Arial" w:eastAsia="Times New Roman" w:hAnsi="Arial" w:cs="Arial"/>
                <w:b/>
                <w:bCs/>
                <w:color w:val="000000"/>
                <w:sz w:val="32"/>
                <w:szCs w:val="32"/>
                <w:rtl/>
                <w:lang w:eastAsia="fr-FR"/>
              </w:rPr>
              <w:t xml:space="preserve"> يبقى بدون زواج وكل مهنة أو عمل يبعد الفرد عن الأسرة فهو مرفوض والطلاق عندهم من الأمور المستهجنة إلا عند العقم أو </w:t>
            </w:r>
            <w:proofErr w:type="spellStart"/>
            <w:r w:rsidRPr="000B0098">
              <w:rPr>
                <w:rFonts w:ascii="Arial" w:eastAsia="Times New Roman" w:hAnsi="Arial" w:cs="Arial"/>
                <w:b/>
                <w:bCs/>
                <w:color w:val="000000"/>
                <w:sz w:val="32"/>
                <w:szCs w:val="32"/>
                <w:rtl/>
                <w:lang w:eastAsia="fr-FR"/>
              </w:rPr>
              <w:t>الزنا</w:t>
            </w:r>
            <w:proofErr w:type="spellEnd"/>
            <w:r w:rsidRPr="000B0098">
              <w:rPr>
                <w:rFonts w:ascii="Arial" w:eastAsia="Times New Roman" w:hAnsi="Arial" w:cs="Arial"/>
                <w:b/>
                <w:bCs/>
                <w:color w:val="000000"/>
                <w:sz w:val="32"/>
                <w:szCs w:val="32"/>
                <w:rtl/>
                <w:lang w:eastAsia="fr-FR"/>
              </w:rPr>
              <w:t xml:space="preserve"> وعدم الوفاء بالحياة الزوجية وفي قانون عقوباتهم الاجتماعية حرموا الاستمناء وجعلوا له عقوبة الجلد وكان عقاب من يرتكب </w:t>
            </w:r>
            <w:proofErr w:type="spellStart"/>
            <w:r w:rsidRPr="000B0098">
              <w:rPr>
                <w:rFonts w:ascii="Arial" w:eastAsia="Times New Roman" w:hAnsi="Arial" w:cs="Arial"/>
                <w:b/>
                <w:bCs/>
                <w:color w:val="000000"/>
                <w:sz w:val="32"/>
                <w:szCs w:val="32"/>
                <w:rtl/>
                <w:lang w:eastAsia="fr-FR"/>
              </w:rPr>
              <w:t>الزنا</w:t>
            </w:r>
            <w:proofErr w:type="spellEnd"/>
            <w:r w:rsidRPr="000B0098">
              <w:rPr>
                <w:rFonts w:ascii="Arial" w:eastAsia="Times New Roman" w:hAnsi="Arial" w:cs="Arial"/>
                <w:b/>
                <w:bCs/>
                <w:color w:val="000000"/>
                <w:sz w:val="32"/>
                <w:szCs w:val="32"/>
                <w:rtl/>
                <w:lang w:eastAsia="fr-FR"/>
              </w:rPr>
              <w:t xml:space="preserve"> واللواط </w:t>
            </w:r>
            <w:proofErr w:type="spellStart"/>
            <w:r w:rsidRPr="000B0098">
              <w:rPr>
                <w:rFonts w:ascii="Arial" w:eastAsia="Times New Roman" w:hAnsi="Arial" w:cs="Arial"/>
                <w:b/>
                <w:bCs/>
                <w:color w:val="000000"/>
                <w:sz w:val="32"/>
                <w:szCs w:val="32"/>
                <w:rtl/>
                <w:lang w:eastAsia="fr-FR"/>
              </w:rPr>
              <w:t>والسحاق</w:t>
            </w:r>
            <w:proofErr w:type="spellEnd"/>
            <w:r w:rsidRPr="000B0098">
              <w:rPr>
                <w:rFonts w:ascii="Arial" w:eastAsia="Times New Roman" w:hAnsi="Arial" w:cs="Arial"/>
                <w:b/>
                <w:bCs/>
                <w:color w:val="000000"/>
                <w:sz w:val="32"/>
                <w:szCs w:val="32"/>
                <w:rtl/>
                <w:lang w:eastAsia="fr-FR"/>
              </w:rPr>
              <w:t xml:space="preserve"> </w:t>
            </w:r>
            <w:proofErr w:type="spellStart"/>
            <w:r w:rsidRPr="000B0098">
              <w:rPr>
                <w:rFonts w:ascii="Arial" w:eastAsia="Times New Roman" w:hAnsi="Arial" w:cs="Arial"/>
                <w:b/>
                <w:bCs/>
                <w:color w:val="000000"/>
                <w:sz w:val="32"/>
                <w:szCs w:val="32"/>
                <w:rtl/>
                <w:lang w:eastAsia="fr-FR"/>
              </w:rPr>
              <w:t>ان</w:t>
            </w:r>
            <w:proofErr w:type="spellEnd"/>
            <w:r w:rsidRPr="000B0098">
              <w:rPr>
                <w:rFonts w:ascii="Arial" w:eastAsia="Times New Roman" w:hAnsi="Arial" w:cs="Arial"/>
                <w:b/>
                <w:bCs/>
                <w:color w:val="000000"/>
                <w:sz w:val="32"/>
                <w:szCs w:val="32"/>
                <w:rtl/>
                <w:lang w:eastAsia="fr-FR"/>
              </w:rPr>
              <w:t xml:space="preserve"> يقتلوا كما </w:t>
            </w:r>
            <w:proofErr w:type="spellStart"/>
            <w:r w:rsidRPr="000B0098">
              <w:rPr>
                <w:rFonts w:ascii="Arial" w:eastAsia="Times New Roman" w:hAnsi="Arial" w:cs="Arial"/>
                <w:b/>
                <w:bCs/>
                <w:color w:val="000000"/>
                <w:sz w:val="32"/>
                <w:szCs w:val="32"/>
                <w:rtl/>
                <w:lang w:eastAsia="fr-FR"/>
              </w:rPr>
              <w:t>ان</w:t>
            </w:r>
            <w:proofErr w:type="spellEnd"/>
            <w:r w:rsidRPr="000B0098">
              <w:rPr>
                <w:rFonts w:ascii="Arial" w:eastAsia="Times New Roman" w:hAnsi="Arial" w:cs="Arial"/>
                <w:b/>
                <w:bCs/>
                <w:color w:val="000000"/>
                <w:sz w:val="32"/>
                <w:szCs w:val="32"/>
                <w:rtl/>
                <w:lang w:eastAsia="fr-FR"/>
              </w:rPr>
              <w:t xml:space="preserve"> عقوبة الإجهاض عندهم الإعدام.</w:t>
            </w:r>
          </w:p>
        </w:tc>
      </w:tr>
      <w:tr w:rsidR="000B0098" w:rsidRPr="000B0098" w:rsidTr="000B0098">
        <w:trPr>
          <w:tblCellSpacing w:w="0" w:type="dxa"/>
        </w:trPr>
        <w:tc>
          <w:tcPr>
            <w:tcW w:w="5000" w:type="pct"/>
            <w:vAlign w:val="center"/>
            <w:hideMark/>
          </w:tcPr>
          <w:p w:rsidR="000B0098" w:rsidRPr="000B0098" w:rsidRDefault="000B0098" w:rsidP="000B0098">
            <w:pPr>
              <w:spacing w:before="100" w:beforeAutospacing="1" w:after="100" w:afterAutospacing="1" w:line="240" w:lineRule="auto"/>
              <w:jc w:val="center"/>
              <w:rPr>
                <w:rFonts w:ascii="Times New Roman" w:eastAsia="Times New Roman" w:hAnsi="Times New Roman" w:cs="Times New Roman"/>
                <w:sz w:val="32"/>
                <w:szCs w:val="32"/>
                <w:lang w:eastAsia="fr-FR"/>
              </w:rPr>
            </w:pPr>
            <w:r w:rsidRPr="000B0098">
              <w:rPr>
                <w:rFonts w:ascii="Times New Roman" w:eastAsia="Times New Roman" w:hAnsi="Times New Roman" w:cs="Traditional Arabic"/>
                <w:b/>
                <w:bCs/>
                <w:color w:val="800080"/>
                <w:sz w:val="32"/>
                <w:szCs w:val="32"/>
                <w:rtl/>
                <w:lang w:eastAsia="fr-FR"/>
              </w:rPr>
              <w:t>في البوذية</w:t>
            </w:r>
          </w:p>
        </w:tc>
      </w:tr>
      <w:tr w:rsidR="000B0098" w:rsidRPr="000B0098" w:rsidTr="000B0098">
        <w:trPr>
          <w:tblCellSpacing w:w="0" w:type="dxa"/>
        </w:trPr>
        <w:tc>
          <w:tcPr>
            <w:tcW w:w="5000" w:type="pct"/>
            <w:vAlign w:val="center"/>
            <w:hideMark/>
          </w:tcPr>
          <w:p w:rsidR="000B0098" w:rsidRPr="000B0098" w:rsidRDefault="000B0098" w:rsidP="000B0098">
            <w:pPr>
              <w:bidi/>
              <w:spacing w:after="0" w:line="480" w:lineRule="atLeast"/>
              <w:rPr>
                <w:rFonts w:ascii="Times New Roman" w:eastAsia="Times New Roman" w:hAnsi="Times New Roman" w:cs="Times New Roman"/>
                <w:sz w:val="32"/>
                <w:szCs w:val="32"/>
                <w:lang w:eastAsia="fr-FR"/>
              </w:rPr>
            </w:pPr>
            <w:r w:rsidRPr="000B0098">
              <w:rPr>
                <w:rFonts w:ascii="Arial" w:eastAsia="Times New Roman" w:hAnsi="Arial" w:cs="Arial"/>
                <w:b/>
                <w:bCs/>
                <w:color w:val="000000"/>
                <w:sz w:val="32"/>
                <w:szCs w:val="32"/>
                <w:rtl/>
                <w:lang w:eastAsia="fr-FR"/>
              </w:rPr>
              <w:t xml:space="preserve">وفي البوذية عقوبة المرأة الزانية </w:t>
            </w:r>
            <w:proofErr w:type="spellStart"/>
            <w:r w:rsidRPr="000B0098">
              <w:rPr>
                <w:rFonts w:ascii="Arial" w:eastAsia="Times New Roman" w:hAnsi="Arial" w:cs="Arial"/>
                <w:b/>
                <w:bCs/>
                <w:color w:val="000000"/>
                <w:sz w:val="32"/>
                <w:szCs w:val="32"/>
                <w:rtl/>
                <w:lang w:eastAsia="fr-FR"/>
              </w:rPr>
              <w:t>ان</w:t>
            </w:r>
            <w:proofErr w:type="spellEnd"/>
            <w:r w:rsidRPr="000B0098">
              <w:rPr>
                <w:rFonts w:ascii="Arial" w:eastAsia="Times New Roman" w:hAnsi="Arial" w:cs="Arial"/>
                <w:b/>
                <w:bCs/>
                <w:color w:val="000000"/>
                <w:sz w:val="32"/>
                <w:szCs w:val="32"/>
                <w:rtl/>
                <w:lang w:eastAsia="fr-FR"/>
              </w:rPr>
              <w:t xml:space="preserve"> ترمى فريسة للكلاب أمام الملأ أما </w:t>
            </w:r>
            <w:r w:rsidRPr="000B0098">
              <w:rPr>
                <w:rFonts w:ascii="Arial" w:eastAsia="Times New Roman" w:hAnsi="Arial" w:cs="Arial"/>
                <w:b/>
                <w:bCs/>
                <w:color w:val="000000"/>
                <w:sz w:val="32"/>
                <w:szCs w:val="32"/>
                <w:rtl/>
                <w:lang w:eastAsia="fr-FR"/>
              </w:rPr>
              <w:lastRenderedPageBreak/>
              <w:t>شريكها في الجريمة فيشوى حيا على سرير من حديد يحمى حتى درجة الاحمرار. </w:t>
            </w:r>
            <w:r w:rsidRPr="000B0098">
              <w:rPr>
                <w:rFonts w:ascii="Arial" w:eastAsia="Times New Roman" w:hAnsi="Arial" w:cs="Arial"/>
                <w:b/>
                <w:bCs/>
                <w:color w:val="000000"/>
                <w:sz w:val="32"/>
                <w:szCs w:val="32"/>
                <w:rtl/>
                <w:lang w:eastAsia="fr-FR"/>
              </w:rPr>
              <w:br/>
              <w:t xml:space="preserve">وان من ينظر </w:t>
            </w:r>
            <w:proofErr w:type="spellStart"/>
            <w:r w:rsidRPr="000B0098">
              <w:rPr>
                <w:rFonts w:ascii="Arial" w:eastAsia="Times New Roman" w:hAnsi="Arial" w:cs="Arial"/>
                <w:b/>
                <w:bCs/>
                <w:color w:val="000000"/>
                <w:sz w:val="32"/>
                <w:szCs w:val="32"/>
                <w:rtl/>
                <w:lang w:eastAsia="fr-FR"/>
              </w:rPr>
              <w:t>الى</w:t>
            </w:r>
            <w:proofErr w:type="spellEnd"/>
            <w:r w:rsidRPr="000B0098">
              <w:rPr>
                <w:rFonts w:ascii="Arial" w:eastAsia="Times New Roman" w:hAnsi="Arial" w:cs="Arial"/>
                <w:b/>
                <w:bCs/>
                <w:color w:val="000000"/>
                <w:sz w:val="32"/>
                <w:szCs w:val="32"/>
                <w:rtl/>
                <w:lang w:eastAsia="fr-FR"/>
              </w:rPr>
              <w:t xml:space="preserve"> امرأة بشهوة أو يلمسها تسقط نذوره فنظرة الشهوة تسلب الرجل عقله.</w:t>
            </w:r>
          </w:p>
        </w:tc>
      </w:tr>
      <w:tr w:rsidR="000B0098" w:rsidRPr="000B0098" w:rsidTr="000B0098">
        <w:trPr>
          <w:tblCellSpacing w:w="0" w:type="dxa"/>
        </w:trPr>
        <w:tc>
          <w:tcPr>
            <w:tcW w:w="5000" w:type="pct"/>
            <w:vAlign w:val="center"/>
            <w:hideMark/>
          </w:tcPr>
          <w:p w:rsidR="000B0098" w:rsidRPr="000B0098" w:rsidRDefault="000B0098" w:rsidP="000B0098">
            <w:pPr>
              <w:spacing w:before="100" w:beforeAutospacing="1" w:after="100" w:afterAutospacing="1" w:line="240" w:lineRule="auto"/>
              <w:jc w:val="center"/>
              <w:rPr>
                <w:rFonts w:ascii="Times New Roman" w:eastAsia="Times New Roman" w:hAnsi="Times New Roman" w:cs="Times New Roman"/>
                <w:sz w:val="32"/>
                <w:szCs w:val="32"/>
                <w:lang w:eastAsia="fr-FR"/>
              </w:rPr>
            </w:pPr>
            <w:r w:rsidRPr="000B0098">
              <w:rPr>
                <w:rFonts w:ascii="Times New Roman" w:eastAsia="Times New Roman" w:hAnsi="Times New Roman" w:cs="Traditional Arabic"/>
                <w:b/>
                <w:bCs/>
                <w:color w:val="800080"/>
                <w:sz w:val="32"/>
                <w:szCs w:val="32"/>
                <w:rtl/>
                <w:lang w:eastAsia="fr-FR"/>
              </w:rPr>
              <w:lastRenderedPageBreak/>
              <w:t xml:space="preserve">في </w:t>
            </w:r>
            <w:proofErr w:type="spellStart"/>
            <w:r w:rsidRPr="000B0098">
              <w:rPr>
                <w:rFonts w:ascii="Times New Roman" w:eastAsia="Times New Roman" w:hAnsi="Times New Roman" w:cs="Traditional Arabic"/>
                <w:b/>
                <w:bCs/>
                <w:color w:val="800080"/>
                <w:sz w:val="32"/>
                <w:szCs w:val="32"/>
                <w:rtl/>
                <w:lang w:eastAsia="fr-FR"/>
              </w:rPr>
              <w:t>الكونفوشيوسية</w:t>
            </w:r>
            <w:proofErr w:type="spellEnd"/>
          </w:p>
        </w:tc>
      </w:tr>
      <w:tr w:rsidR="000B0098" w:rsidRPr="000B0098" w:rsidTr="000B0098">
        <w:trPr>
          <w:tblCellSpacing w:w="0" w:type="dxa"/>
        </w:trPr>
        <w:tc>
          <w:tcPr>
            <w:tcW w:w="5000" w:type="pct"/>
            <w:vAlign w:val="center"/>
            <w:hideMark/>
          </w:tcPr>
          <w:p w:rsidR="000B0098" w:rsidRPr="000B0098" w:rsidRDefault="000B0098" w:rsidP="000B0098">
            <w:pPr>
              <w:bidi/>
              <w:spacing w:after="0" w:line="480" w:lineRule="atLeast"/>
              <w:rPr>
                <w:rFonts w:ascii="Times New Roman" w:eastAsia="Times New Roman" w:hAnsi="Times New Roman" w:cs="Times New Roman"/>
                <w:sz w:val="32"/>
                <w:szCs w:val="32"/>
                <w:lang w:eastAsia="fr-FR"/>
              </w:rPr>
            </w:pPr>
            <w:r w:rsidRPr="000B0098">
              <w:rPr>
                <w:rFonts w:ascii="Arial" w:eastAsia="Times New Roman" w:hAnsi="Arial" w:cs="Arial"/>
                <w:b/>
                <w:bCs/>
                <w:color w:val="000000"/>
                <w:sz w:val="32"/>
                <w:szCs w:val="32"/>
                <w:rtl/>
                <w:lang w:eastAsia="fr-FR"/>
              </w:rPr>
              <w:t xml:space="preserve">كان الصينيون القدماء يعدون امتناع الرجل عن الزواج عيبا خلقيا بضم الخاء وانه جريمة في حق الأسلاف وفي حق الدولة لا تغتفر حتى لرجال الدين وكانوا في أيامهم الأولى يعينون موظفا خاصا عمله </w:t>
            </w:r>
            <w:proofErr w:type="spellStart"/>
            <w:r w:rsidRPr="000B0098">
              <w:rPr>
                <w:rFonts w:ascii="Arial" w:eastAsia="Times New Roman" w:hAnsi="Arial" w:cs="Arial"/>
                <w:b/>
                <w:bCs/>
                <w:color w:val="000000"/>
                <w:sz w:val="32"/>
                <w:szCs w:val="32"/>
                <w:rtl/>
                <w:lang w:eastAsia="fr-FR"/>
              </w:rPr>
              <w:t>ان</w:t>
            </w:r>
            <w:proofErr w:type="spellEnd"/>
            <w:r w:rsidRPr="000B0098">
              <w:rPr>
                <w:rFonts w:ascii="Arial" w:eastAsia="Times New Roman" w:hAnsi="Arial" w:cs="Arial"/>
                <w:b/>
                <w:bCs/>
                <w:color w:val="000000"/>
                <w:sz w:val="32"/>
                <w:szCs w:val="32"/>
                <w:rtl/>
                <w:lang w:eastAsia="fr-FR"/>
              </w:rPr>
              <w:t xml:space="preserve"> يتأكد من </w:t>
            </w:r>
            <w:proofErr w:type="spellStart"/>
            <w:r w:rsidRPr="000B0098">
              <w:rPr>
                <w:rFonts w:ascii="Arial" w:eastAsia="Times New Roman" w:hAnsi="Arial" w:cs="Arial"/>
                <w:b/>
                <w:bCs/>
                <w:color w:val="000000"/>
                <w:sz w:val="32"/>
                <w:szCs w:val="32"/>
                <w:rtl/>
                <w:lang w:eastAsia="fr-FR"/>
              </w:rPr>
              <w:t>ان</w:t>
            </w:r>
            <w:proofErr w:type="spellEnd"/>
            <w:r w:rsidRPr="000B0098">
              <w:rPr>
                <w:rFonts w:ascii="Arial" w:eastAsia="Times New Roman" w:hAnsi="Arial" w:cs="Arial"/>
                <w:b/>
                <w:bCs/>
                <w:color w:val="000000"/>
                <w:sz w:val="32"/>
                <w:szCs w:val="32"/>
                <w:rtl/>
                <w:lang w:eastAsia="fr-FR"/>
              </w:rPr>
              <w:t xml:space="preserve"> كل رجل في الثلاثين من عمره متزوج وان كل امرأة قد تزوجت قبل العشرين. </w:t>
            </w:r>
            <w:r w:rsidRPr="000B0098">
              <w:rPr>
                <w:rFonts w:ascii="Arial" w:eastAsia="Times New Roman" w:hAnsi="Arial" w:cs="Arial"/>
                <w:b/>
                <w:bCs/>
                <w:color w:val="000000"/>
                <w:sz w:val="32"/>
                <w:szCs w:val="32"/>
                <w:rtl/>
                <w:lang w:eastAsia="fr-FR"/>
              </w:rPr>
              <w:br/>
              <w:t xml:space="preserve">ومن أقوال </w:t>
            </w:r>
            <w:proofErr w:type="spellStart"/>
            <w:r w:rsidRPr="000B0098">
              <w:rPr>
                <w:rFonts w:ascii="Arial" w:eastAsia="Times New Roman" w:hAnsi="Arial" w:cs="Arial"/>
                <w:b/>
                <w:bCs/>
                <w:color w:val="000000"/>
                <w:sz w:val="32"/>
                <w:szCs w:val="32"/>
                <w:rtl/>
                <w:lang w:eastAsia="fr-FR"/>
              </w:rPr>
              <w:t>كونفوشيوس</w:t>
            </w:r>
            <w:proofErr w:type="spellEnd"/>
            <w:r w:rsidRPr="000B0098">
              <w:rPr>
                <w:rFonts w:ascii="Arial" w:eastAsia="Times New Roman" w:hAnsi="Arial" w:cs="Arial"/>
                <w:b/>
                <w:bCs/>
                <w:color w:val="000000"/>
                <w:sz w:val="32"/>
                <w:szCs w:val="32"/>
                <w:rtl/>
                <w:lang w:eastAsia="fr-FR"/>
              </w:rPr>
              <w:t xml:space="preserve"> إذا قام البيت على أساس سليم أمن العلم وسلم.</w:t>
            </w:r>
          </w:p>
        </w:tc>
      </w:tr>
    </w:tbl>
    <w:p w:rsidR="00C8255C" w:rsidRPr="000B0098" w:rsidRDefault="00C8255C">
      <w:pPr>
        <w:rPr>
          <w:sz w:val="32"/>
          <w:szCs w:val="32"/>
        </w:rPr>
      </w:pPr>
    </w:p>
    <w:tbl>
      <w:tblPr>
        <w:tblW w:w="4500" w:type="pct"/>
        <w:tblCellSpacing w:w="0" w:type="dxa"/>
        <w:tblInd w:w="450" w:type="dxa"/>
        <w:tblCellMar>
          <w:top w:w="150" w:type="dxa"/>
          <w:left w:w="450" w:type="dxa"/>
          <w:right w:w="450" w:type="dxa"/>
        </w:tblCellMar>
        <w:tblLook w:val="04A0"/>
      </w:tblPr>
      <w:tblGrid>
        <w:gridCol w:w="8285"/>
      </w:tblGrid>
      <w:tr w:rsidR="000B0098" w:rsidRPr="000B0098" w:rsidTr="000B0098">
        <w:trPr>
          <w:tblCellSpacing w:w="0" w:type="dxa"/>
        </w:trPr>
        <w:tc>
          <w:tcPr>
            <w:tcW w:w="5000" w:type="pct"/>
            <w:vAlign w:val="center"/>
            <w:hideMark/>
          </w:tcPr>
          <w:p w:rsidR="000B0098" w:rsidRPr="000B0098" w:rsidRDefault="000B0098" w:rsidP="000B0098">
            <w:pPr>
              <w:spacing w:before="100" w:beforeAutospacing="1" w:after="100" w:afterAutospacing="1" w:line="240" w:lineRule="auto"/>
              <w:jc w:val="center"/>
              <w:rPr>
                <w:rFonts w:ascii="Times New Roman" w:eastAsia="Times New Roman" w:hAnsi="Times New Roman" w:cs="Times New Roman"/>
                <w:sz w:val="32"/>
                <w:szCs w:val="32"/>
                <w:lang w:eastAsia="fr-FR"/>
              </w:rPr>
            </w:pPr>
            <w:r w:rsidRPr="000B0098">
              <w:rPr>
                <w:rFonts w:ascii="Times New Roman" w:eastAsia="Times New Roman" w:hAnsi="Times New Roman" w:cs="Traditional Arabic"/>
                <w:b/>
                <w:bCs/>
                <w:color w:val="800080"/>
                <w:sz w:val="32"/>
                <w:szCs w:val="32"/>
                <w:rtl/>
                <w:lang w:eastAsia="fr-FR"/>
              </w:rPr>
              <w:t>حضارة وادي الرافدين</w:t>
            </w:r>
          </w:p>
        </w:tc>
      </w:tr>
      <w:tr w:rsidR="000B0098" w:rsidRPr="000B0098" w:rsidTr="000B0098">
        <w:trPr>
          <w:tblCellSpacing w:w="0" w:type="dxa"/>
        </w:trPr>
        <w:tc>
          <w:tcPr>
            <w:tcW w:w="5000" w:type="pct"/>
            <w:vAlign w:val="center"/>
            <w:hideMark/>
          </w:tcPr>
          <w:p w:rsidR="000B0098" w:rsidRPr="000B0098" w:rsidRDefault="000B0098" w:rsidP="000B0098">
            <w:pPr>
              <w:bidi/>
              <w:spacing w:after="0" w:line="480" w:lineRule="atLeast"/>
              <w:rPr>
                <w:rFonts w:ascii="Times New Roman" w:eastAsia="Times New Roman" w:hAnsi="Times New Roman" w:cs="Times New Roman"/>
                <w:sz w:val="32"/>
                <w:szCs w:val="32"/>
                <w:lang w:eastAsia="fr-FR"/>
              </w:rPr>
            </w:pPr>
            <w:r w:rsidRPr="000B0098">
              <w:rPr>
                <w:rFonts w:ascii="Arial" w:eastAsia="Times New Roman" w:hAnsi="Arial" w:cs="Arial"/>
                <w:b/>
                <w:bCs/>
                <w:color w:val="000000"/>
                <w:sz w:val="32"/>
                <w:szCs w:val="32"/>
                <w:rtl/>
                <w:lang w:eastAsia="fr-FR"/>
              </w:rPr>
              <w:t xml:space="preserve">يحظى الزواج في حضارة سومر بأهمية بالغة إذ كانوا يحثون على الزواج و نبذ حياة العزوبية وكانت الخيانة الزوجية عندهم جريمة يعاقب عليها القانون بالموت على تفصيل خاص عندهم فالزانيان </w:t>
            </w:r>
            <w:proofErr w:type="spellStart"/>
            <w:r w:rsidRPr="000B0098">
              <w:rPr>
                <w:rFonts w:ascii="Arial" w:eastAsia="Times New Roman" w:hAnsi="Arial" w:cs="Arial"/>
                <w:b/>
                <w:bCs/>
                <w:color w:val="000000"/>
                <w:sz w:val="32"/>
                <w:szCs w:val="32"/>
                <w:rtl/>
                <w:lang w:eastAsia="fr-FR"/>
              </w:rPr>
              <w:t>ان</w:t>
            </w:r>
            <w:proofErr w:type="spellEnd"/>
            <w:r w:rsidRPr="000B0098">
              <w:rPr>
                <w:rFonts w:ascii="Arial" w:eastAsia="Times New Roman" w:hAnsi="Arial" w:cs="Arial"/>
                <w:b/>
                <w:bCs/>
                <w:color w:val="000000"/>
                <w:sz w:val="32"/>
                <w:szCs w:val="32"/>
                <w:rtl/>
                <w:lang w:eastAsia="fr-FR"/>
              </w:rPr>
              <w:t xml:space="preserve"> أخذا بالجرم المشهود يوثقان ويلقيان في الماء وان لم يكن بالجرم المشهود فيمكن للمرأة تبرئة نفسها بالقسم.</w:t>
            </w:r>
            <w:r w:rsidRPr="000B0098">
              <w:rPr>
                <w:rFonts w:ascii="Arial" w:eastAsia="Times New Roman" w:hAnsi="Arial" w:cs="Arial"/>
                <w:b/>
                <w:bCs/>
                <w:color w:val="000000"/>
                <w:sz w:val="32"/>
                <w:szCs w:val="32"/>
                <w:rtl/>
                <w:lang w:eastAsia="fr-FR"/>
              </w:rPr>
              <w:br/>
              <w:t xml:space="preserve">ولم يتفاوت الأمر عند الآشوريين فالأمانة الزوجية مفروضة والخيانة عقابها الموت للفاعلين غرقـا أو يجلدان أو ينتف شعرهما أو تقطع آذانهما كما </w:t>
            </w:r>
            <w:proofErr w:type="spellStart"/>
            <w:r w:rsidRPr="000B0098">
              <w:rPr>
                <w:rFonts w:ascii="Arial" w:eastAsia="Times New Roman" w:hAnsi="Arial" w:cs="Arial"/>
                <w:b/>
                <w:bCs/>
                <w:color w:val="000000"/>
                <w:sz w:val="32"/>
                <w:szCs w:val="32"/>
                <w:rtl/>
                <w:lang w:eastAsia="fr-FR"/>
              </w:rPr>
              <w:t>ان</w:t>
            </w:r>
            <w:proofErr w:type="spellEnd"/>
            <w:r w:rsidRPr="000B0098">
              <w:rPr>
                <w:rFonts w:ascii="Arial" w:eastAsia="Times New Roman" w:hAnsi="Arial" w:cs="Arial"/>
                <w:b/>
                <w:bCs/>
                <w:color w:val="000000"/>
                <w:sz w:val="32"/>
                <w:szCs w:val="32"/>
                <w:rtl/>
                <w:lang w:eastAsia="fr-FR"/>
              </w:rPr>
              <w:t xml:space="preserve"> الآشوريين كانوا يدعون لزيادة النسل بقوانين الأخلاق التي سنها بحيث </w:t>
            </w:r>
            <w:proofErr w:type="spellStart"/>
            <w:r w:rsidRPr="000B0098">
              <w:rPr>
                <w:rFonts w:ascii="Arial" w:eastAsia="Times New Roman" w:hAnsi="Arial" w:cs="Arial"/>
                <w:b/>
                <w:bCs/>
                <w:color w:val="000000"/>
                <w:sz w:val="32"/>
                <w:szCs w:val="32"/>
                <w:rtl/>
                <w:lang w:eastAsia="fr-FR"/>
              </w:rPr>
              <w:t>ان</w:t>
            </w:r>
            <w:proofErr w:type="spellEnd"/>
            <w:r w:rsidRPr="000B0098">
              <w:rPr>
                <w:rFonts w:ascii="Arial" w:eastAsia="Times New Roman" w:hAnsi="Arial" w:cs="Arial"/>
                <w:b/>
                <w:bCs/>
                <w:color w:val="000000"/>
                <w:sz w:val="32"/>
                <w:szCs w:val="32"/>
                <w:rtl/>
                <w:lang w:eastAsia="fr-FR"/>
              </w:rPr>
              <w:t xml:space="preserve"> هم عدو الإجهاض جريمة خطيرة عقابها الإعدام واعتبروا الضرب المفضي للإجهاض جريمة عقابها الجلد بخمسين جلدة وتشغيل مرتكبها بأعمال السخرة </w:t>
            </w:r>
            <w:proofErr w:type="spellStart"/>
            <w:r w:rsidRPr="000B0098">
              <w:rPr>
                <w:rFonts w:ascii="Arial" w:eastAsia="Times New Roman" w:hAnsi="Arial" w:cs="Arial"/>
                <w:b/>
                <w:bCs/>
                <w:color w:val="000000"/>
                <w:sz w:val="32"/>
                <w:szCs w:val="32"/>
                <w:rtl/>
                <w:lang w:eastAsia="fr-FR"/>
              </w:rPr>
              <w:t>ألاميرية</w:t>
            </w:r>
            <w:proofErr w:type="spellEnd"/>
            <w:r w:rsidRPr="000B0098">
              <w:rPr>
                <w:rFonts w:ascii="Arial" w:eastAsia="Times New Roman" w:hAnsi="Arial" w:cs="Arial"/>
                <w:b/>
                <w:bCs/>
                <w:color w:val="000000"/>
                <w:sz w:val="32"/>
                <w:szCs w:val="32"/>
                <w:rtl/>
                <w:lang w:eastAsia="fr-FR"/>
              </w:rPr>
              <w:t xml:space="preserve"> ودفع </w:t>
            </w:r>
            <w:proofErr w:type="spellStart"/>
            <w:r w:rsidRPr="000B0098">
              <w:rPr>
                <w:rFonts w:ascii="Arial" w:eastAsia="Times New Roman" w:hAnsi="Arial" w:cs="Arial"/>
                <w:b/>
                <w:bCs/>
                <w:color w:val="000000"/>
                <w:sz w:val="32"/>
                <w:szCs w:val="32"/>
                <w:rtl/>
                <w:lang w:eastAsia="fr-FR"/>
              </w:rPr>
              <w:t>وزنتين</w:t>
            </w:r>
            <w:proofErr w:type="spellEnd"/>
            <w:r w:rsidRPr="000B0098">
              <w:rPr>
                <w:rFonts w:ascii="Arial" w:eastAsia="Times New Roman" w:hAnsi="Arial" w:cs="Arial"/>
                <w:b/>
                <w:bCs/>
                <w:color w:val="000000"/>
                <w:sz w:val="32"/>
                <w:szCs w:val="32"/>
                <w:rtl/>
                <w:lang w:eastAsia="fr-FR"/>
              </w:rPr>
              <w:t xml:space="preserve"> من الرصاص بل تصل في بعض الحالات </w:t>
            </w:r>
            <w:proofErr w:type="spellStart"/>
            <w:r w:rsidRPr="000B0098">
              <w:rPr>
                <w:rFonts w:ascii="Arial" w:eastAsia="Times New Roman" w:hAnsi="Arial" w:cs="Arial"/>
                <w:b/>
                <w:bCs/>
                <w:color w:val="000000"/>
                <w:sz w:val="32"/>
                <w:szCs w:val="32"/>
                <w:rtl/>
                <w:lang w:eastAsia="fr-FR"/>
              </w:rPr>
              <w:t>الى</w:t>
            </w:r>
            <w:proofErr w:type="spellEnd"/>
            <w:r w:rsidRPr="000B0098">
              <w:rPr>
                <w:rFonts w:ascii="Arial" w:eastAsia="Times New Roman" w:hAnsi="Arial" w:cs="Arial"/>
                <w:b/>
                <w:bCs/>
                <w:color w:val="000000"/>
                <w:sz w:val="32"/>
                <w:szCs w:val="32"/>
                <w:rtl/>
                <w:lang w:eastAsia="fr-FR"/>
              </w:rPr>
              <w:t xml:space="preserve"> حد الإعدام. </w:t>
            </w:r>
            <w:r w:rsidRPr="000B0098">
              <w:rPr>
                <w:rFonts w:ascii="Arial" w:eastAsia="Times New Roman" w:hAnsi="Arial" w:cs="Arial"/>
                <w:b/>
                <w:bCs/>
                <w:color w:val="000000"/>
                <w:sz w:val="32"/>
                <w:szCs w:val="32"/>
                <w:rtl/>
                <w:lang w:eastAsia="fr-FR"/>
              </w:rPr>
              <w:br/>
              <w:t xml:space="preserve">والبابليون خصصوا </w:t>
            </w:r>
            <w:proofErr w:type="spellStart"/>
            <w:r w:rsidRPr="000B0098">
              <w:rPr>
                <w:rFonts w:ascii="Arial" w:eastAsia="Times New Roman" w:hAnsi="Arial" w:cs="Arial"/>
                <w:b/>
                <w:bCs/>
                <w:color w:val="000000"/>
                <w:sz w:val="32"/>
                <w:szCs w:val="32"/>
                <w:rtl/>
                <w:lang w:eastAsia="fr-FR"/>
              </w:rPr>
              <w:t>اكثر</w:t>
            </w:r>
            <w:proofErr w:type="spellEnd"/>
            <w:r w:rsidRPr="000B0098">
              <w:rPr>
                <w:rFonts w:ascii="Arial" w:eastAsia="Times New Roman" w:hAnsi="Arial" w:cs="Arial"/>
                <w:b/>
                <w:bCs/>
                <w:color w:val="000000"/>
                <w:sz w:val="32"/>
                <w:szCs w:val="32"/>
                <w:rtl/>
                <w:lang w:eastAsia="fr-FR"/>
              </w:rPr>
              <w:t xml:space="preserve"> من 60 حكما يتعلق بصيانة العائلة والتشديد على الحد من وقوع </w:t>
            </w:r>
            <w:proofErr w:type="spellStart"/>
            <w:r w:rsidRPr="000B0098">
              <w:rPr>
                <w:rFonts w:ascii="Arial" w:eastAsia="Times New Roman" w:hAnsi="Arial" w:cs="Arial"/>
                <w:b/>
                <w:bCs/>
                <w:color w:val="000000"/>
                <w:sz w:val="32"/>
                <w:szCs w:val="32"/>
                <w:rtl/>
                <w:lang w:eastAsia="fr-FR"/>
              </w:rPr>
              <w:t>الزنا</w:t>
            </w:r>
            <w:proofErr w:type="spellEnd"/>
            <w:r w:rsidRPr="000B0098">
              <w:rPr>
                <w:rFonts w:ascii="Arial" w:eastAsia="Times New Roman" w:hAnsi="Arial" w:cs="Arial"/>
                <w:b/>
                <w:bCs/>
                <w:color w:val="000000"/>
                <w:sz w:val="32"/>
                <w:szCs w:val="32"/>
                <w:rtl/>
                <w:lang w:eastAsia="fr-FR"/>
              </w:rPr>
              <w:t xml:space="preserve"> وتنفيذ عقوبة الغرق لمرتكبه.</w:t>
            </w:r>
          </w:p>
        </w:tc>
      </w:tr>
      <w:tr w:rsidR="000B0098" w:rsidRPr="000B0098" w:rsidTr="000B0098">
        <w:trPr>
          <w:tblCellSpacing w:w="0" w:type="dxa"/>
        </w:trPr>
        <w:tc>
          <w:tcPr>
            <w:tcW w:w="5000" w:type="pct"/>
            <w:vAlign w:val="center"/>
            <w:hideMark/>
          </w:tcPr>
          <w:p w:rsidR="000B0098" w:rsidRPr="000B0098" w:rsidRDefault="000B0098" w:rsidP="000B0098">
            <w:pPr>
              <w:spacing w:before="100" w:beforeAutospacing="1" w:after="100" w:afterAutospacing="1" w:line="240" w:lineRule="auto"/>
              <w:jc w:val="center"/>
              <w:rPr>
                <w:rFonts w:ascii="Times New Roman" w:eastAsia="Times New Roman" w:hAnsi="Times New Roman" w:cs="Times New Roman"/>
                <w:sz w:val="32"/>
                <w:szCs w:val="32"/>
                <w:lang w:eastAsia="fr-FR"/>
              </w:rPr>
            </w:pPr>
            <w:proofErr w:type="gramStart"/>
            <w:r w:rsidRPr="000B0098">
              <w:rPr>
                <w:rFonts w:ascii="Times New Roman" w:eastAsia="Times New Roman" w:hAnsi="Times New Roman" w:cs="Traditional Arabic"/>
                <w:b/>
                <w:bCs/>
                <w:color w:val="800080"/>
                <w:sz w:val="32"/>
                <w:szCs w:val="32"/>
                <w:rtl/>
                <w:lang w:eastAsia="fr-FR"/>
              </w:rPr>
              <w:lastRenderedPageBreak/>
              <w:t>حضارة</w:t>
            </w:r>
            <w:proofErr w:type="gramEnd"/>
            <w:r w:rsidRPr="000B0098">
              <w:rPr>
                <w:rFonts w:ascii="Times New Roman" w:eastAsia="Times New Roman" w:hAnsi="Times New Roman" w:cs="Traditional Arabic"/>
                <w:b/>
                <w:bCs/>
                <w:color w:val="800080"/>
                <w:sz w:val="32"/>
                <w:szCs w:val="32"/>
                <w:rtl/>
                <w:lang w:eastAsia="fr-FR"/>
              </w:rPr>
              <w:t xml:space="preserve"> المصريين</w:t>
            </w:r>
          </w:p>
        </w:tc>
      </w:tr>
      <w:tr w:rsidR="000B0098" w:rsidRPr="000B0098" w:rsidTr="000B0098">
        <w:trPr>
          <w:tblCellSpacing w:w="0" w:type="dxa"/>
        </w:trPr>
        <w:tc>
          <w:tcPr>
            <w:tcW w:w="5000" w:type="pct"/>
            <w:vAlign w:val="center"/>
            <w:hideMark/>
          </w:tcPr>
          <w:p w:rsidR="000B0098" w:rsidRPr="000B0098" w:rsidRDefault="000B0098" w:rsidP="000B0098">
            <w:pPr>
              <w:bidi/>
              <w:spacing w:after="0" w:line="480" w:lineRule="atLeast"/>
              <w:rPr>
                <w:rFonts w:ascii="Times New Roman" w:eastAsia="Times New Roman" w:hAnsi="Times New Roman" w:cs="Times New Roman"/>
                <w:sz w:val="32"/>
                <w:szCs w:val="32"/>
                <w:lang w:eastAsia="fr-FR"/>
              </w:rPr>
            </w:pPr>
            <w:r w:rsidRPr="000B0098">
              <w:rPr>
                <w:rFonts w:ascii="Arial" w:eastAsia="Times New Roman" w:hAnsi="Arial" w:cs="Arial"/>
                <w:b/>
                <w:bCs/>
                <w:color w:val="000000"/>
                <w:sz w:val="32"/>
                <w:szCs w:val="32"/>
                <w:rtl/>
                <w:lang w:eastAsia="fr-FR"/>
              </w:rPr>
              <w:t xml:space="preserve">كانت النصوص المصرية القديمة تولي الزواج أهمية بالغة فهي تنهى عن </w:t>
            </w:r>
            <w:proofErr w:type="spellStart"/>
            <w:r w:rsidRPr="000B0098">
              <w:rPr>
                <w:rFonts w:ascii="Arial" w:eastAsia="Times New Roman" w:hAnsi="Arial" w:cs="Arial"/>
                <w:b/>
                <w:bCs/>
                <w:color w:val="000000"/>
                <w:sz w:val="32"/>
                <w:szCs w:val="32"/>
                <w:rtl/>
                <w:lang w:eastAsia="fr-FR"/>
              </w:rPr>
              <w:t>الزنا</w:t>
            </w:r>
            <w:proofErr w:type="spellEnd"/>
            <w:r w:rsidRPr="000B0098">
              <w:rPr>
                <w:rFonts w:ascii="Arial" w:eastAsia="Times New Roman" w:hAnsi="Arial" w:cs="Arial"/>
                <w:b/>
                <w:bCs/>
                <w:color w:val="000000"/>
                <w:sz w:val="32"/>
                <w:szCs w:val="32"/>
                <w:rtl/>
                <w:lang w:eastAsia="fr-FR"/>
              </w:rPr>
              <w:t xml:space="preserve"> وتهدد مرتكبه بأعنف العقوبات كما يذكر المؤرخون فإن الزوج إذا خان فإنه يتعرض لعقوبة الجلد والزوجة الخائنة تتعرض لجدع الأنف كما كان </w:t>
            </w:r>
            <w:proofErr w:type="spellStart"/>
            <w:r w:rsidRPr="000B0098">
              <w:rPr>
                <w:rFonts w:ascii="Arial" w:eastAsia="Times New Roman" w:hAnsi="Arial" w:cs="Arial"/>
                <w:b/>
                <w:bCs/>
                <w:color w:val="000000"/>
                <w:sz w:val="32"/>
                <w:szCs w:val="32"/>
                <w:rtl/>
                <w:lang w:eastAsia="fr-FR"/>
              </w:rPr>
              <w:t>الزنا</w:t>
            </w:r>
            <w:proofErr w:type="spellEnd"/>
            <w:r w:rsidRPr="000B0098">
              <w:rPr>
                <w:rFonts w:ascii="Arial" w:eastAsia="Times New Roman" w:hAnsi="Arial" w:cs="Arial"/>
                <w:b/>
                <w:bCs/>
                <w:color w:val="000000"/>
                <w:sz w:val="32"/>
                <w:szCs w:val="32"/>
                <w:rtl/>
                <w:lang w:eastAsia="fr-FR"/>
              </w:rPr>
              <w:t xml:space="preserve"> أحد المبررات للطلاق عندهم من غير فرق بين الرجل والمرأة. </w:t>
            </w:r>
            <w:r w:rsidRPr="000B0098">
              <w:rPr>
                <w:rFonts w:ascii="Arial" w:eastAsia="Times New Roman" w:hAnsi="Arial" w:cs="Arial"/>
                <w:b/>
                <w:bCs/>
                <w:color w:val="000000"/>
                <w:sz w:val="32"/>
                <w:szCs w:val="32"/>
                <w:rtl/>
                <w:lang w:eastAsia="fr-FR"/>
              </w:rPr>
              <w:br/>
              <w:t xml:space="preserve">وفي حضارة </w:t>
            </w:r>
            <w:proofErr w:type="spellStart"/>
            <w:r w:rsidRPr="000B0098">
              <w:rPr>
                <w:rFonts w:ascii="Arial" w:eastAsia="Times New Roman" w:hAnsi="Arial" w:cs="Arial"/>
                <w:b/>
                <w:bCs/>
                <w:color w:val="000000"/>
                <w:sz w:val="32"/>
                <w:szCs w:val="32"/>
                <w:rtl/>
                <w:lang w:eastAsia="fr-FR"/>
              </w:rPr>
              <w:t>اوزيريس</w:t>
            </w:r>
            <w:proofErr w:type="spellEnd"/>
            <w:r w:rsidRPr="000B0098">
              <w:rPr>
                <w:rFonts w:ascii="Arial" w:eastAsia="Times New Roman" w:hAnsi="Arial" w:cs="Arial"/>
                <w:b/>
                <w:bCs/>
                <w:color w:val="000000"/>
                <w:sz w:val="32"/>
                <w:szCs w:val="32"/>
                <w:rtl/>
                <w:lang w:eastAsia="fr-FR"/>
              </w:rPr>
              <w:t xml:space="preserve"> المصرية كان الموتى يحملون معهم </w:t>
            </w:r>
            <w:proofErr w:type="spellStart"/>
            <w:r w:rsidRPr="000B0098">
              <w:rPr>
                <w:rFonts w:ascii="Arial" w:eastAsia="Times New Roman" w:hAnsi="Arial" w:cs="Arial"/>
                <w:b/>
                <w:bCs/>
                <w:color w:val="000000"/>
                <w:sz w:val="32"/>
                <w:szCs w:val="32"/>
                <w:rtl/>
                <w:lang w:eastAsia="fr-FR"/>
              </w:rPr>
              <w:t>الى</w:t>
            </w:r>
            <w:proofErr w:type="spellEnd"/>
            <w:r w:rsidRPr="000B0098">
              <w:rPr>
                <w:rFonts w:ascii="Arial" w:eastAsia="Times New Roman" w:hAnsi="Arial" w:cs="Arial"/>
                <w:b/>
                <w:bCs/>
                <w:color w:val="000000"/>
                <w:sz w:val="32"/>
                <w:szCs w:val="32"/>
                <w:rtl/>
                <w:lang w:eastAsia="fr-FR"/>
              </w:rPr>
              <w:t xml:space="preserve"> قبورهم وثيقة تثبت عفتهم وعدم خيانتهم الزوجية من أجل الرحمة بهم في الآخرة.</w:t>
            </w:r>
          </w:p>
        </w:tc>
      </w:tr>
      <w:tr w:rsidR="000B0098" w:rsidRPr="000B0098" w:rsidTr="000B0098">
        <w:trPr>
          <w:tblCellSpacing w:w="0" w:type="dxa"/>
        </w:trPr>
        <w:tc>
          <w:tcPr>
            <w:tcW w:w="5000" w:type="pct"/>
            <w:vAlign w:val="center"/>
            <w:hideMark/>
          </w:tcPr>
          <w:p w:rsidR="000B0098" w:rsidRPr="000B0098" w:rsidRDefault="000B0098" w:rsidP="000B0098">
            <w:pPr>
              <w:spacing w:before="100" w:beforeAutospacing="1" w:after="100" w:afterAutospacing="1" w:line="240" w:lineRule="auto"/>
              <w:jc w:val="center"/>
              <w:rPr>
                <w:rFonts w:ascii="Times New Roman" w:eastAsia="Times New Roman" w:hAnsi="Times New Roman" w:cs="Times New Roman"/>
                <w:sz w:val="32"/>
                <w:szCs w:val="32"/>
                <w:lang w:eastAsia="fr-FR"/>
              </w:rPr>
            </w:pPr>
            <w:proofErr w:type="gramStart"/>
            <w:r w:rsidRPr="000B0098">
              <w:rPr>
                <w:rFonts w:ascii="Times New Roman" w:eastAsia="Times New Roman" w:hAnsi="Times New Roman" w:cs="Traditional Arabic"/>
                <w:b/>
                <w:bCs/>
                <w:color w:val="800080"/>
                <w:sz w:val="32"/>
                <w:szCs w:val="32"/>
                <w:rtl/>
                <w:lang w:eastAsia="fr-FR"/>
              </w:rPr>
              <w:t>الحضارات</w:t>
            </w:r>
            <w:proofErr w:type="gramEnd"/>
            <w:r w:rsidRPr="000B0098">
              <w:rPr>
                <w:rFonts w:ascii="Times New Roman" w:eastAsia="Times New Roman" w:hAnsi="Times New Roman" w:cs="Traditional Arabic"/>
                <w:b/>
                <w:bCs/>
                <w:color w:val="800080"/>
                <w:sz w:val="32"/>
                <w:szCs w:val="32"/>
                <w:rtl/>
                <w:lang w:eastAsia="fr-FR"/>
              </w:rPr>
              <w:t xml:space="preserve"> الأوربية القديمة</w:t>
            </w:r>
          </w:p>
        </w:tc>
      </w:tr>
      <w:tr w:rsidR="000B0098" w:rsidRPr="000B0098" w:rsidTr="000B0098">
        <w:trPr>
          <w:tblCellSpacing w:w="0" w:type="dxa"/>
        </w:trPr>
        <w:tc>
          <w:tcPr>
            <w:tcW w:w="5000" w:type="pct"/>
            <w:vAlign w:val="center"/>
            <w:hideMark/>
          </w:tcPr>
          <w:p w:rsidR="000B0098" w:rsidRPr="000B0098" w:rsidRDefault="000B0098" w:rsidP="000B0098">
            <w:pPr>
              <w:bidi/>
              <w:spacing w:after="0" w:line="480" w:lineRule="atLeast"/>
              <w:rPr>
                <w:rFonts w:ascii="Times New Roman" w:eastAsia="Times New Roman" w:hAnsi="Times New Roman" w:cs="Times New Roman"/>
                <w:sz w:val="32"/>
                <w:szCs w:val="32"/>
                <w:lang w:eastAsia="fr-FR"/>
              </w:rPr>
            </w:pPr>
            <w:r w:rsidRPr="000B0098">
              <w:rPr>
                <w:rFonts w:ascii="Arial" w:eastAsia="Times New Roman" w:hAnsi="Arial" w:cs="Arial"/>
                <w:b/>
                <w:bCs/>
                <w:color w:val="000000"/>
                <w:sz w:val="32"/>
                <w:szCs w:val="32"/>
                <w:rtl/>
                <w:lang w:eastAsia="fr-FR"/>
              </w:rPr>
              <w:t xml:space="preserve">في </w:t>
            </w:r>
            <w:proofErr w:type="spellStart"/>
            <w:r w:rsidRPr="000B0098">
              <w:rPr>
                <w:rFonts w:ascii="Arial" w:eastAsia="Times New Roman" w:hAnsi="Arial" w:cs="Arial"/>
                <w:b/>
                <w:bCs/>
                <w:color w:val="000000"/>
                <w:sz w:val="32"/>
                <w:szCs w:val="32"/>
                <w:rtl/>
                <w:lang w:eastAsia="fr-FR"/>
              </w:rPr>
              <w:t>اسبارطه</w:t>
            </w:r>
            <w:proofErr w:type="spellEnd"/>
            <w:r w:rsidRPr="000B0098">
              <w:rPr>
                <w:rFonts w:ascii="Arial" w:eastAsia="Times New Roman" w:hAnsi="Arial" w:cs="Arial"/>
                <w:b/>
                <w:bCs/>
                <w:color w:val="000000"/>
                <w:sz w:val="32"/>
                <w:szCs w:val="32"/>
                <w:rtl/>
                <w:lang w:eastAsia="fr-FR"/>
              </w:rPr>
              <w:t xml:space="preserve"> كانت العزوبة جريمة عقابها حرمان </w:t>
            </w:r>
            <w:proofErr w:type="spellStart"/>
            <w:r w:rsidRPr="000B0098">
              <w:rPr>
                <w:rFonts w:ascii="Arial" w:eastAsia="Times New Roman" w:hAnsi="Arial" w:cs="Arial"/>
                <w:b/>
                <w:bCs/>
                <w:color w:val="000000"/>
                <w:sz w:val="32"/>
                <w:szCs w:val="32"/>
                <w:rtl/>
                <w:lang w:eastAsia="fr-FR"/>
              </w:rPr>
              <w:t>العازب</w:t>
            </w:r>
            <w:proofErr w:type="spellEnd"/>
            <w:r w:rsidRPr="000B0098">
              <w:rPr>
                <w:rFonts w:ascii="Arial" w:eastAsia="Times New Roman" w:hAnsi="Arial" w:cs="Arial"/>
                <w:b/>
                <w:bCs/>
                <w:color w:val="000000"/>
                <w:sz w:val="32"/>
                <w:szCs w:val="32"/>
                <w:rtl/>
                <w:lang w:eastAsia="fr-FR"/>
              </w:rPr>
              <w:t xml:space="preserve"> من حق الانتخاب ومن مشاهدة المواكب العامة و وفي روما حرموا العزوبية واعتبروها حالة منافية لدينهم يعاقب عليها بالضرب والجلد اعتبارا من سن معين وبمضاعفة الضرائب وبحرمانهم من ارث ذويهم إلا إذا تزوجوا خلال مائة يوم بعد وفاة المورث. </w:t>
            </w:r>
            <w:r w:rsidRPr="000B0098">
              <w:rPr>
                <w:rFonts w:ascii="Arial" w:eastAsia="Times New Roman" w:hAnsi="Arial" w:cs="Arial"/>
                <w:b/>
                <w:bCs/>
                <w:color w:val="000000"/>
                <w:sz w:val="32"/>
                <w:szCs w:val="32"/>
                <w:rtl/>
                <w:lang w:eastAsia="fr-FR"/>
              </w:rPr>
              <w:br/>
              <w:t xml:space="preserve">أما </w:t>
            </w:r>
            <w:proofErr w:type="spellStart"/>
            <w:r w:rsidRPr="000B0098">
              <w:rPr>
                <w:rFonts w:ascii="Arial" w:eastAsia="Times New Roman" w:hAnsi="Arial" w:cs="Arial"/>
                <w:b/>
                <w:bCs/>
                <w:color w:val="000000"/>
                <w:sz w:val="32"/>
                <w:szCs w:val="32"/>
                <w:rtl/>
                <w:lang w:eastAsia="fr-FR"/>
              </w:rPr>
              <w:t>الزنا</w:t>
            </w:r>
            <w:proofErr w:type="spellEnd"/>
            <w:r w:rsidRPr="000B0098">
              <w:rPr>
                <w:rFonts w:ascii="Arial" w:eastAsia="Times New Roman" w:hAnsi="Arial" w:cs="Arial"/>
                <w:b/>
                <w:bCs/>
                <w:color w:val="000000"/>
                <w:sz w:val="32"/>
                <w:szCs w:val="32"/>
                <w:rtl/>
                <w:lang w:eastAsia="fr-FR"/>
              </w:rPr>
              <w:t xml:space="preserve"> فقد اعتبروه من الموبقات وجعلوا عقوبته الموت أو النفي من البلاد مدى الحياة وكان عقاب من يجهض حاملا النفي أو مصادرة أمواله كما ودونوا القانون </w:t>
            </w:r>
            <w:proofErr w:type="spellStart"/>
            <w:r w:rsidRPr="000B0098">
              <w:rPr>
                <w:rFonts w:ascii="Arial" w:eastAsia="Times New Roman" w:hAnsi="Arial" w:cs="Arial"/>
                <w:b/>
                <w:bCs/>
                <w:color w:val="000000"/>
                <w:sz w:val="32"/>
                <w:szCs w:val="32"/>
                <w:rtl/>
                <w:lang w:eastAsia="fr-FR"/>
              </w:rPr>
              <w:t>اليوليائي</w:t>
            </w:r>
            <w:proofErr w:type="spellEnd"/>
            <w:r w:rsidRPr="000B0098">
              <w:rPr>
                <w:rFonts w:ascii="Arial" w:eastAsia="Times New Roman" w:hAnsi="Arial" w:cs="Arial"/>
                <w:b/>
                <w:bCs/>
                <w:color w:val="000000"/>
                <w:sz w:val="32"/>
                <w:szCs w:val="32"/>
                <w:rtl/>
                <w:lang w:eastAsia="fr-FR"/>
              </w:rPr>
              <w:t xml:space="preserve"> الخاص بالزواج وهو يرمي </w:t>
            </w:r>
            <w:proofErr w:type="spellStart"/>
            <w:r w:rsidRPr="000B0098">
              <w:rPr>
                <w:rFonts w:ascii="Arial" w:eastAsia="Times New Roman" w:hAnsi="Arial" w:cs="Arial"/>
                <w:b/>
                <w:bCs/>
                <w:color w:val="000000"/>
                <w:sz w:val="32"/>
                <w:szCs w:val="32"/>
                <w:rtl/>
                <w:lang w:eastAsia="fr-FR"/>
              </w:rPr>
              <w:t>الى</w:t>
            </w:r>
            <w:proofErr w:type="spellEnd"/>
            <w:r w:rsidRPr="000B0098">
              <w:rPr>
                <w:rFonts w:ascii="Arial" w:eastAsia="Times New Roman" w:hAnsi="Arial" w:cs="Arial"/>
                <w:b/>
                <w:bCs/>
                <w:color w:val="000000"/>
                <w:sz w:val="32"/>
                <w:szCs w:val="32"/>
                <w:rtl/>
                <w:lang w:eastAsia="fr-FR"/>
              </w:rPr>
              <w:t xml:space="preserve"> تعميم الزواج والدعوة </w:t>
            </w:r>
            <w:proofErr w:type="spellStart"/>
            <w:r w:rsidRPr="000B0098">
              <w:rPr>
                <w:rFonts w:ascii="Arial" w:eastAsia="Times New Roman" w:hAnsi="Arial" w:cs="Arial"/>
                <w:b/>
                <w:bCs/>
                <w:color w:val="000000"/>
                <w:sz w:val="32"/>
                <w:szCs w:val="32"/>
                <w:rtl/>
                <w:lang w:eastAsia="fr-FR"/>
              </w:rPr>
              <w:t>الى</w:t>
            </w:r>
            <w:proofErr w:type="spellEnd"/>
            <w:r w:rsidRPr="000B0098">
              <w:rPr>
                <w:rFonts w:ascii="Arial" w:eastAsia="Times New Roman" w:hAnsi="Arial" w:cs="Arial"/>
                <w:b/>
                <w:bCs/>
                <w:color w:val="000000"/>
                <w:sz w:val="32"/>
                <w:szCs w:val="32"/>
                <w:rtl/>
                <w:lang w:eastAsia="fr-FR"/>
              </w:rPr>
              <w:t xml:space="preserve"> زيادة النسل وخفض الضرائب بقدر زيادة الذرية </w:t>
            </w:r>
            <w:proofErr w:type="spellStart"/>
            <w:r w:rsidRPr="000B0098">
              <w:rPr>
                <w:rFonts w:ascii="Arial" w:eastAsia="Times New Roman" w:hAnsi="Arial" w:cs="Arial"/>
                <w:b/>
                <w:bCs/>
                <w:color w:val="000000"/>
                <w:sz w:val="32"/>
                <w:szCs w:val="32"/>
                <w:rtl/>
                <w:lang w:eastAsia="fr-FR"/>
              </w:rPr>
              <w:t>الى</w:t>
            </w:r>
            <w:proofErr w:type="spellEnd"/>
            <w:r w:rsidRPr="000B0098">
              <w:rPr>
                <w:rFonts w:ascii="Arial" w:eastAsia="Times New Roman" w:hAnsi="Arial" w:cs="Arial"/>
                <w:b/>
                <w:bCs/>
                <w:color w:val="000000"/>
                <w:sz w:val="32"/>
                <w:szCs w:val="32"/>
                <w:rtl/>
                <w:lang w:eastAsia="fr-FR"/>
              </w:rPr>
              <w:t xml:space="preserve"> </w:t>
            </w:r>
            <w:proofErr w:type="spellStart"/>
            <w:r w:rsidRPr="000B0098">
              <w:rPr>
                <w:rFonts w:ascii="Arial" w:eastAsia="Times New Roman" w:hAnsi="Arial" w:cs="Arial"/>
                <w:b/>
                <w:bCs/>
                <w:color w:val="000000"/>
                <w:sz w:val="32"/>
                <w:szCs w:val="32"/>
                <w:rtl/>
                <w:lang w:eastAsia="fr-FR"/>
              </w:rPr>
              <w:t>ان</w:t>
            </w:r>
            <w:proofErr w:type="spellEnd"/>
            <w:r w:rsidRPr="000B0098">
              <w:rPr>
                <w:rFonts w:ascii="Arial" w:eastAsia="Times New Roman" w:hAnsi="Arial" w:cs="Arial"/>
                <w:b/>
                <w:bCs/>
                <w:color w:val="000000"/>
                <w:sz w:val="32"/>
                <w:szCs w:val="32"/>
                <w:rtl/>
                <w:lang w:eastAsia="fr-FR"/>
              </w:rPr>
              <w:t xml:space="preserve"> يبلغ الأولاد ثلاثة فترتفع الضريبة كاملا كما رفعوا القيود عن كل امرأة أنجبت ثلاثة أطفال. </w:t>
            </w:r>
            <w:r w:rsidRPr="000B0098">
              <w:rPr>
                <w:rFonts w:ascii="Arial" w:eastAsia="Times New Roman" w:hAnsi="Arial" w:cs="Arial"/>
                <w:b/>
                <w:bCs/>
                <w:color w:val="000000"/>
                <w:sz w:val="32"/>
                <w:szCs w:val="32"/>
                <w:rtl/>
                <w:lang w:eastAsia="fr-FR"/>
              </w:rPr>
              <w:br/>
            </w:r>
            <w:proofErr w:type="spellStart"/>
            <w:r w:rsidRPr="000B0098">
              <w:rPr>
                <w:rFonts w:ascii="Arial" w:eastAsia="Times New Roman" w:hAnsi="Arial" w:cs="Arial"/>
                <w:b/>
                <w:bCs/>
                <w:color w:val="000000"/>
                <w:sz w:val="32"/>
                <w:szCs w:val="32"/>
                <w:rtl/>
                <w:lang w:eastAsia="fr-FR"/>
              </w:rPr>
              <w:t>واما</w:t>
            </w:r>
            <w:proofErr w:type="spellEnd"/>
            <w:r w:rsidRPr="000B0098">
              <w:rPr>
                <w:rFonts w:ascii="Arial" w:eastAsia="Times New Roman" w:hAnsi="Arial" w:cs="Arial"/>
                <w:b/>
                <w:bCs/>
                <w:color w:val="000000"/>
                <w:sz w:val="32"/>
                <w:szCs w:val="32"/>
                <w:rtl/>
                <w:lang w:eastAsia="fr-FR"/>
              </w:rPr>
              <w:t xml:space="preserve"> </w:t>
            </w:r>
            <w:proofErr w:type="spellStart"/>
            <w:r w:rsidRPr="000B0098">
              <w:rPr>
                <w:rFonts w:ascii="Arial" w:eastAsia="Times New Roman" w:hAnsi="Arial" w:cs="Arial"/>
                <w:b/>
                <w:bCs/>
                <w:color w:val="000000"/>
                <w:sz w:val="32"/>
                <w:szCs w:val="32"/>
                <w:rtl/>
                <w:lang w:eastAsia="fr-FR"/>
              </w:rPr>
              <w:t>قسطنطين</w:t>
            </w:r>
            <w:proofErr w:type="spellEnd"/>
            <w:r w:rsidRPr="000B0098">
              <w:rPr>
                <w:rFonts w:ascii="Arial" w:eastAsia="Times New Roman" w:hAnsi="Arial" w:cs="Arial"/>
                <w:b/>
                <w:bCs/>
                <w:color w:val="000000"/>
                <w:sz w:val="32"/>
                <w:szCs w:val="32"/>
                <w:rtl/>
                <w:lang w:eastAsia="fr-FR"/>
              </w:rPr>
              <w:t xml:space="preserve"> فقد جعل </w:t>
            </w:r>
            <w:proofErr w:type="spellStart"/>
            <w:r w:rsidRPr="000B0098">
              <w:rPr>
                <w:rFonts w:ascii="Arial" w:eastAsia="Times New Roman" w:hAnsi="Arial" w:cs="Arial"/>
                <w:b/>
                <w:bCs/>
                <w:color w:val="000000"/>
                <w:sz w:val="32"/>
                <w:szCs w:val="32"/>
                <w:rtl/>
                <w:lang w:eastAsia="fr-FR"/>
              </w:rPr>
              <w:t>الزنا</w:t>
            </w:r>
            <w:proofErr w:type="spellEnd"/>
            <w:r w:rsidRPr="000B0098">
              <w:rPr>
                <w:rFonts w:ascii="Arial" w:eastAsia="Times New Roman" w:hAnsi="Arial" w:cs="Arial"/>
                <w:b/>
                <w:bCs/>
                <w:color w:val="000000"/>
                <w:sz w:val="32"/>
                <w:szCs w:val="32"/>
                <w:rtl/>
                <w:lang w:eastAsia="fr-FR"/>
              </w:rPr>
              <w:t xml:space="preserve"> من الجرائم التي توجب الإعدام كما </w:t>
            </w:r>
            <w:proofErr w:type="spellStart"/>
            <w:r w:rsidRPr="000B0098">
              <w:rPr>
                <w:rFonts w:ascii="Arial" w:eastAsia="Times New Roman" w:hAnsi="Arial" w:cs="Arial"/>
                <w:b/>
                <w:bCs/>
                <w:color w:val="000000"/>
                <w:sz w:val="32"/>
                <w:szCs w:val="32"/>
                <w:rtl/>
                <w:lang w:eastAsia="fr-FR"/>
              </w:rPr>
              <w:t>ان</w:t>
            </w:r>
            <w:proofErr w:type="spellEnd"/>
            <w:r w:rsidRPr="000B0098">
              <w:rPr>
                <w:rFonts w:ascii="Arial" w:eastAsia="Times New Roman" w:hAnsi="Arial" w:cs="Arial"/>
                <w:b/>
                <w:bCs/>
                <w:color w:val="000000"/>
                <w:sz w:val="32"/>
                <w:szCs w:val="32"/>
                <w:rtl/>
                <w:lang w:eastAsia="fr-FR"/>
              </w:rPr>
              <w:t xml:space="preserve"> هتك العرض في عهد </w:t>
            </w:r>
            <w:proofErr w:type="spellStart"/>
            <w:r w:rsidRPr="000B0098">
              <w:rPr>
                <w:rFonts w:ascii="Arial" w:eastAsia="Times New Roman" w:hAnsi="Arial" w:cs="Arial"/>
                <w:b/>
                <w:bCs/>
                <w:color w:val="000000"/>
                <w:sz w:val="32"/>
                <w:szCs w:val="32"/>
                <w:rtl/>
                <w:lang w:eastAsia="fr-FR"/>
              </w:rPr>
              <w:t>جوستنيان</w:t>
            </w:r>
            <w:proofErr w:type="spellEnd"/>
            <w:r w:rsidRPr="000B0098">
              <w:rPr>
                <w:rFonts w:ascii="Arial" w:eastAsia="Times New Roman" w:hAnsi="Arial" w:cs="Arial"/>
                <w:b/>
                <w:bCs/>
                <w:color w:val="000000"/>
                <w:sz w:val="32"/>
                <w:szCs w:val="32"/>
                <w:rtl/>
                <w:lang w:eastAsia="fr-FR"/>
              </w:rPr>
              <w:t xml:space="preserve"> يعاقب عليه بالإعدام ومصادرة الأملاك.</w:t>
            </w:r>
          </w:p>
        </w:tc>
      </w:tr>
      <w:tr w:rsidR="000B0098" w:rsidRPr="000B0098" w:rsidTr="000B0098">
        <w:trPr>
          <w:tblCellSpacing w:w="0" w:type="dxa"/>
        </w:trPr>
        <w:tc>
          <w:tcPr>
            <w:tcW w:w="5000" w:type="pct"/>
            <w:vAlign w:val="center"/>
            <w:hideMark/>
          </w:tcPr>
          <w:p w:rsidR="000B0098" w:rsidRPr="000B0098" w:rsidRDefault="000B0098" w:rsidP="000B0098">
            <w:pPr>
              <w:spacing w:before="100" w:beforeAutospacing="1" w:after="100" w:afterAutospacing="1" w:line="240" w:lineRule="auto"/>
              <w:jc w:val="center"/>
              <w:rPr>
                <w:rFonts w:ascii="Times New Roman" w:eastAsia="Times New Roman" w:hAnsi="Times New Roman" w:cs="Times New Roman"/>
                <w:sz w:val="32"/>
                <w:szCs w:val="32"/>
                <w:lang w:eastAsia="fr-FR"/>
              </w:rPr>
            </w:pPr>
            <w:r w:rsidRPr="000B0098">
              <w:rPr>
                <w:rFonts w:ascii="Times New Roman" w:eastAsia="Times New Roman" w:hAnsi="Times New Roman" w:cs="Traditional Arabic"/>
                <w:b/>
                <w:bCs/>
                <w:color w:val="800080"/>
                <w:sz w:val="32"/>
                <w:szCs w:val="32"/>
                <w:rtl/>
                <w:lang w:eastAsia="fr-FR"/>
              </w:rPr>
              <w:t>حضارة القارة الأمريكية القديمة</w:t>
            </w:r>
          </w:p>
        </w:tc>
      </w:tr>
      <w:tr w:rsidR="000B0098" w:rsidRPr="000B0098" w:rsidTr="000B0098">
        <w:trPr>
          <w:tblCellSpacing w:w="0" w:type="dxa"/>
        </w:trPr>
        <w:tc>
          <w:tcPr>
            <w:tcW w:w="5000" w:type="pct"/>
            <w:vAlign w:val="center"/>
            <w:hideMark/>
          </w:tcPr>
          <w:p w:rsidR="000B0098" w:rsidRPr="000B0098" w:rsidRDefault="000B0098" w:rsidP="000B0098">
            <w:pPr>
              <w:bidi/>
              <w:spacing w:after="0" w:line="480" w:lineRule="atLeast"/>
              <w:rPr>
                <w:rFonts w:ascii="Times New Roman" w:eastAsia="Times New Roman" w:hAnsi="Times New Roman" w:cs="Times New Roman"/>
                <w:sz w:val="32"/>
                <w:szCs w:val="32"/>
                <w:lang w:eastAsia="fr-FR"/>
              </w:rPr>
            </w:pPr>
            <w:r w:rsidRPr="000B0098">
              <w:rPr>
                <w:rFonts w:ascii="Arial" w:eastAsia="Times New Roman" w:hAnsi="Arial" w:cs="Arial"/>
                <w:b/>
                <w:bCs/>
                <w:color w:val="000000"/>
                <w:sz w:val="32"/>
                <w:szCs w:val="32"/>
                <w:rtl/>
                <w:lang w:eastAsia="fr-FR"/>
              </w:rPr>
              <w:t xml:space="preserve">ففي حضارة </w:t>
            </w:r>
            <w:proofErr w:type="spellStart"/>
            <w:r w:rsidRPr="000B0098">
              <w:rPr>
                <w:rFonts w:ascii="Arial" w:eastAsia="Times New Roman" w:hAnsi="Arial" w:cs="Arial"/>
                <w:b/>
                <w:bCs/>
                <w:color w:val="000000"/>
                <w:sz w:val="32"/>
                <w:szCs w:val="32"/>
                <w:rtl/>
                <w:lang w:eastAsia="fr-FR"/>
              </w:rPr>
              <w:t>الازتيك</w:t>
            </w:r>
            <w:proofErr w:type="spellEnd"/>
            <w:r w:rsidRPr="000B0098">
              <w:rPr>
                <w:rFonts w:ascii="Arial" w:eastAsia="Times New Roman" w:hAnsi="Arial" w:cs="Arial"/>
                <w:b/>
                <w:bCs/>
                <w:color w:val="000000"/>
                <w:sz w:val="32"/>
                <w:szCs w:val="32"/>
                <w:rtl/>
                <w:lang w:eastAsia="fr-FR"/>
              </w:rPr>
              <w:t xml:space="preserve"> في أمريكا الوسطى كان </w:t>
            </w:r>
            <w:proofErr w:type="spellStart"/>
            <w:r w:rsidRPr="000B0098">
              <w:rPr>
                <w:rFonts w:ascii="Arial" w:eastAsia="Times New Roman" w:hAnsi="Arial" w:cs="Arial"/>
                <w:b/>
                <w:bCs/>
                <w:color w:val="000000"/>
                <w:sz w:val="32"/>
                <w:szCs w:val="32"/>
                <w:rtl/>
                <w:lang w:eastAsia="fr-FR"/>
              </w:rPr>
              <w:t>الزنا</w:t>
            </w:r>
            <w:proofErr w:type="spellEnd"/>
            <w:r w:rsidRPr="000B0098">
              <w:rPr>
                <w:rFonts w:ascii="Arial" w:eastAsia="Times New Roman" w:hAnsi="Arial" w:cs="Arial"/>
                <w:b/>
                <w:bCs/>
                <w:color w:val="000000"/>
                <w:sz w:val="32"/>
                <w:szCs w:val="32"/>
                <w:rtl/>
                <w:lang w:eastAsia="fr-FR"/>
              </w:rPr>
              <w:t xml:space="preserve"> قبيحا وعقابه الموت خنقا ثم الرجم بالحجارة بدون فرق بين الرجل والمرأة. </w:t>
            </w:r>
            <w:r w:rsidRPr="000B0098">
              <w:rPr>
                <w:rFonts w:ascii="Arial" w:eastAsia="Times New Roman" w:hAnsi="Arial" w:cs="Arial"/>
                <w:b/>
                <w:bCs/>
                <w:color w:val="000000"/>
                <w:sz w:val="32"/>
                <w:szCs w:val="32"/>
                <w:rtl/>
                <w:lang w:eastAsia="fr-FR"/>
              </w:rPr>
              <w:br/>
              <w:t xml:space="preserve">وفي حضارة </w:t>
            </w:r>
            <w:proofErr w:type="spellStart"/>
            <w:r w:rsidRPr="000B0098">
              <w:rPr>
                <w:rFonts w:ascii="Arial" w:eastAsia="Times New Roman" w:hAnsi="Arial" w:cs="Arial"/>
                <w:b/>
                <w:bCs/>
                <w:color w:val="000000"/>
                <w:sz w:val="32"/>
                <w:szCs w:val="32"/>
                <w:rtl/>
                <w:lang w:eastAsia="fr-FR"/>
              </w:rPr>
              <w:t>الانكا</w:t>
            </w:r>
            <w:proofErr w:type="spellEnd"/>
            <w:r w:rsidRPr="000B0098">
              <w:rPr>
                <w:rFonts w:ascii="Arial" w:eastAsia="Times New Roman" w:hAnsi="Arial" w:cs="Arial"/>
                <w:b/>
                <w:bCs/>
                <w:color w:val="000000"/>
                <w:sz w:val="32"/>
                <w:szCs w:val="32"/>
                <w:rtl/>
                <w:lang w:eastAsia="fr-FR"/>
              </w:rPr>
              <w:t xml:space="preserve"> في بلاد </w:t>
            </w:r>
            <w:proofErr w:type="spellStart"/>
            <w:r w:rsidRPr="000B0098">
              <w:rPr>
                <w:rFonts w:ascii="Arial" w:eastAsia="Times New Roman" w:hAnsi="Arial" w:cs="Arial"/>
                <w:b/>
                <w:bCs/>
                <w:color w:val="000000"/>
                <w:sz w:val="32"/>
                <w:szCs w:val="32"/>
                <w:rtl/>
                <w:lang w:eastAsia="fr-FR"/>
              </w:rPr>
              <w:t>الانديز</w:t>
            </w:r>
            <w:proofErr w:type="spellEnd"/>
            <w:r w:rsidRPr="000B0098">
              <w:rPr>
                <w:rFonts w:ascii="Arial" w:eastAsia="Times New Roman" w:hAnsi="Arial" w:cs="Arial"/>
                <w:b/>
                <w:bCs/>
                <w:color w:val="000000"/>
                <w:sz w:val="32"/>
                <w:szCs w:val="32"/>
                <w:rtl/>
                <w:lang w:eastAsia="fr-FR"/>
              </w:rPr>
              <w:t xml:space="preserve"> كان الزواج إلزاميا والعزوبة محرمة </w:t>
            </w:r>
            <w:r w:rsidRPr="000B0098">
              <w:rPr>
                <w:rFonts w:ascii="Arial" w:eastAsia="Times New Roman" w:hAnsi="Arial" w:cs="Arial"/>
                <w:b/>
                <w:bCs/>
                <w:color w:val="000000"/>
                <w:sz w:val="32"/>
                <w:szCs w:val="32"/>
                <w:rtl/>
                <w:lang w:eastAsia="fr-FR"/>
              </w:rPr>
              <w:lastRenderedPageBreak/>
              <w:t xml:space="preserve">وممنوعة وكان هناك مراقب من قبل </w:t>
            </w:r>
            <w:proofErr w:type="spellStart"/>
            <w:r w:rsidRPr="000B0098">
              <w:rPr>
                <w:rFonts w:ascii="Arial" w:eastAsia="Times New Roman" w:hAnsi="Arial" w:cs="Arial"/>
                <w:b/>
                <w:bCs/>
                <w:color w:val="000000"/>
                <w:sz w:val="32"/>
                <w:szCs w:val="32"/>
                <w:rtl/>
                <w:lang w:eastAsia="fr-FR"/>
              </w:rPr>
              <w:t>الانكا</w:t>
            </w:r>
            <w:proofErr w:type="spellEnd"/>
            <w:r w:rsidRPr="000B0098">
              <w:rPr>
                <w:rFonts w:ascii="Arial" w:eastAsia="Times New Roman" w:hAnsi="Arial" w:cs="Arial"/>
                <w:b/>
                <w:bCs/>
                <w:color w:val="000000"/>
                <w:sz w:val="32"/>
                <w:szCs w:val="32"/>
                <w:rtl/>
                <w:lang w:eastAsia="fr-FR"/>
              </w:rPr>
              <w:t xml:space="preserve"> يجوب القرى والأرياف لتزويج العزاب.</w:t>
            </w:r>
          </w:p>
        </w:tc>
      </w:tr>
      <w:tr w:rsidR="000B0098" w:rsidRPr="000B0098" w:rsidTr="000B0098">
        <w:trPr>
          <w:tblCellSpacing w:w="0" w:type="dxa"/>
        </w:trPr>
        <w:tc>
          <w:tcPr>
            <w:tcW w:w="5000" w:type="pct"/>
            <w:vAlign w:val="center"/>
            <w:hideMark/>
          </w:tcPr>
          <w:p w:rsidR="000B0098" w:rsidRPr="000B0098" w:rsidRDefault="000B0098" w:rsidP="000B0098">
            <w:pPr>
              <w:spacing w:before="100" w:beforeAutospacing="1" w:after="100" w:afterAutospacing="1" w:line="240" w:lineRule="auto"/>
              <w:jc w:val="center"/>
              <w:rPr>
                <w:rFonts w:ascii="Times New Roman" w:eastAsia="Times New Roman" w:hAnsi="Times New Roman" w:cs="Times New Roman"/>
                <w:sz w:val="32"/>
                <w:szCs w:val="32"/>
                <w:lang w:eastAsia="fr-FR"/>
              </w:rPr>
            </w:pPr>
            <w:r w:rsidRPr="000B0098">
              <w:rPr>
                <w:rFonts w:ascii="Times New Roman" w:eastAsia="Times New Roman" w:hAnsi="Times New Roman" w:cs="Traditional Arabic"/>
                <w:b/>
                <w:bCs/>
                <w:color w:val="800080"/>
                <w:sz w:val="32"/>
                <w:szCs w:val="32"/>
                <w:rtl/>
                <w:lang w:eastAsia="fr-FR"/>
              </w:rPr>
              <w:lastRenderedPageBreak/>
              <w:t>حضارة اليابان القديمة</w:t>
            </w:r>
          </w:p>
        </w:tc>
      </w:tr>
      <w:tr w:rsidR="000B0098" w:rsidRPr="000B0098" w:rsidTr="000B0098">
        <w:trPr>
          <w:tblCellSpacing w:w="0" w:type="dxa"/>
        </w:trPr>
        <w:tc>
          <w:tcPr>
            <w:tcW w:w="5000" w:type="pct"/>
            <w:vAlign w:val="center"/>
            <w:hideMark/>
          </w:tcPr>
          <w:p w:rsidR="000B0098" w:rsidRPr="000B0098" w:rsidRDefault="000B0098" w:rsidP="000B0098">
            <w:pPr>
              <w:bidi/>
              <w:spacing w:after="0" w:line="480" w:lineRule="atLeast"/>
              <w:rPr>
                <w:rFonts w:ascii="Times New Roman" w:eastAsia="Times New Roman" w:hAnsi="Times New Roman" w:cs="Times New Roman"/>
                <w:sz w:val="32"/>
                <w:szCs w:val="32"/>
                <w:lang w:eastAsia="fr-FR"/>
              </w:rPr>
            </w:pPr>
            <w:r w:rsidRPr="000B0098">
              <w:rPr>
                <w:rFonts w:ascii="Arial" w:eastAsia="Times New Roman" w:hAnsi="Arial" w:cs="Arial"/>
                <w:b/>
                <w:bCs/>
                <w:color w:val="000000"/>
                <w:sz w:val="32"/>
                <w:szCs w:val="32"/>
                <w:rtl/>
                <w:lang w:eastAsia="fr-FR"/>
              </w:rPr>
              <w:t xml:space="preserve">وفي اليابان القديمة عرفت النساء </w:t>
            </w:r>
            <w:proofErr w:type="spellStart"/>
            <w:r w:rsidRPr="000B0098">
              <w:rPr>
                <w:rFonts w:ascii="Arial" w:eastAsia="Times New Roman" w:hAnsi="Arial" w:cs="Arial"/>
                <w:b/>
                <w:bCs/>
                <w:color w:val="000000"/>
                <w:sz w:val="32"/>
                <w:szCs w:val="32"/>
                <w:rtl/>
                <w:lang w:eastAsia="fr-FR"/>
              </w:rPr>
              <w:t>بألامانة</w:t>
            </w:r>
            <w:proofErr w:type="spellEnd"/>
            <w:r w:rsidRPr="000B0098">
              <w:rPr>
                <w:rFonts w:ascii="Arial" w:eastAsia="Times New Roman" w:hAnsi="Arial" w:cs="Arial"/>
                <w:b/>
                <w:bCs/>
                <w:color w:val="000000"/>
                <w:sz w:val="32"/>
                <w:szCs w:val="32"/>
                <w:rtl/>
                <w:lang w:eastAsia="fr-FR"/>
              </w:rPr>
              <w:t xml:space="preserve"> الزوجية ويتهددهن في ذلك عقاب الإعدام فإذا عثر الزوج على زوجته وهي متلبسة بجريمة </w:t>
            </w:r>
            <w:proofErr w:type="spellStart"/>
            <w:r w:rsidRPr="000B0098">
              <w:rPr>
                <w:rFonts w:ascii="Arial" w:eastAsia="Times New Roman" w:hAnsi="Arial" w:cs="Arial"/>
                <w:b/>
                <w:bCs/>
                <w:color w:val="000000"/>
                <w:sz w:val="32"/>
                <w:szCs w:val="32"/>
                <w:rtl/>
                <w:lang w:eastAsia="fr-FR"/>
              </w:rPr>
              <w:t>الزنا</w:t>
            </w:r>
            <w:proofErr w:type="spellEnd"/>
            <w:r w:rsidRPr="000B0098">
              <w:rPr>
                <w:rFonts w:ascii="Arial" w:eastAsia="Times New Roman" w:hAnsi="Arial" w:cs="Arial"/>
                <w:b/>
                <w:bCs/>
                <w:color w:val="000000"/>
                <w:sz w:val="32"/>
                <w:szCs w:val="32"/>
                <w:rtl/>
                <w:lang w:eastAsia="fr-FR"/>
              </w:rPr>
              <w:t xml:space="preserve"> كان حقه </w:t>
            </w:r>
            <w:proofErr w:type="spellStart"/>
            <w:r w:rsidRPr="000B0098">
              <w:rPr>
                <w:rFonts w:ascii="Arial" w:eastAsia="Times New Roman" w:hAnsi="Arial" w:cs="Arial"/>
                <w:b/>
                <w:bCs/>
                <w:color w:val="000000"/>
                <w:sz w:val="32"/>
                <w:szCs w:val="32"/>
                <w:rtl/>
                <w:lang w:eastAsia="fr-FR"/>
              </w:rPr>
              <w:t>ان</w:t>
            </w:r>
            <w:proofErr w:type="spellEnd"/>
            <w:r w:rsidRPr="000B0098">
              <w:rPr>
                <w:rFonts w:ascii="Arial" w:eastAsia="Times New Roman" w:hAnsi="Arial" w:cs="Arial"/>
                <w:b/>
                <w:bCs/>
                <w:color w:val="000000"/>
                <w:sz w:val="32"/>
                <w:szCs w:val="32"/>
                <w:rtl/>
                <w:lang w:eastAsia="fr-FR"/>
              </w:rPr>
              <w:t xml:space="preserve"> يقتلها مع عشيقها فورا وقد أضاف بعض رؤسائهم </w:t>
            </w:r>
            <w:proofErr w:type="spellStart"/>
            <w:r w:rsidRPr="000B0098">
              <w:rPr>
                <w:rFonts w:ascii="Arial" w:eastAsia="Times New Roman" w:hAnsi="Arial" w:cs="Arial"/>
                <w:b/>
                <w:bCs/>
                <w:color w:val="000000"/>
                <w:sz w:val="32"/>
                <w:szCs w:val="32"/>
                <w:rtl/>
                <w:lang w:eastAsia="fr-FR"/>
              </w:rPr>
              <w:t>ان</w:t>
            </w:r>
            <w:proofErr w:type="spellEnd"/>
            <w:r w:rsidRPr="000B0098">
              <w:rPr>
                <w:rFonts w:ascii="Arial" w:eastAsia="Times New Roman" w:hAnsi="Arial" w:cs="Arial"/>
                <w:b/>
                <w:bCs/>
                <w:color w:val="000000"/>
                <w:sz w:val="32"/>
                <w:szCs w:val="32"/>
                <w:rtl/>
                <w:lang w:eastAsia="fr-FR"/>
              </w:rPr>
              <w:t xml:space="preserve"> الزوج إذا قتل زوجته في مثل هذه الحالة </w:t>
            </w:r>
            <w:proofErr w:type="spellStart"/>
            <w:r w:rsidRPr="000B0098">
              <w:rPr>
                <w:rFonts w:ascii="Arial" w:eastAsia="Times New Roman" w:hAnsi="Arial" w:cs="Arial"/>
                <w:b/>
                <w:bCs/>
                <w:color w:val="000000"/>
                <w:sz w:val="32"/>
                <w:szCs w:val="32"/>
                <w:rtl/>
                <w:lang w:eastAsia="fr-FR"/>
              </w:rPr>
              <w:t>وا</w:t>
            </w:r>
            <w:proofErr w:type="spellEnd"/>
            <w:r w:rsidRPr="000B0098">
              <w:rPr>
                <w:rFonts w:ascii="Arial" w:eastAsia="Times New Roman" w:hAnsi="Arial" w:cs="Arial"/>
                <w:b/>
                <w:bCs/>
                <w:color w:val="000000"/>
                <w:sz w:val="32"/>
                <w:szCs w:val="32"/>
                <w:rtl/>
                <w:lang w:eastAsia="fr-FR"/>
              </w:rPr>
              <w:t xml:space="preserve"> خلي سبيل الرجل حق عليه هو نفسه عقاب الموت. </w:t>
            </w:r>
            <w:r w:rsidRPr="000B0098">
              <w:rPr>
                <w:rFonts w:ascii="Arial" w:eastAsia="Times New Roman" w:hAnsi="Arial" w:cs="Arial"/>
                <w:b/>
                <w:bCs/>
                <w:color w:val="000000"/>
                <w:sz w:val="32"/>
                <w:szCs w:val="32"/>
                <w:rtl/>
                <w:lang w:eastAsia="fr-FR"/>
              </w:rPr>
              <w:br/>
              <w:t xml:space="preserve">وحتى فئة </w:t>
            </w:r>
            <w:proofErr w:type="spellStart"/>
            <w:r w:rsidRPr="000B0098">
              <w:rPr>
                <w:rFonts w:ascii="Arial" w:eastAsia="Times New Roman" w:hAnsi="Arial" w:cs="Arial"/>
                <w:b/>
                <w:bCs/>
                <w:color w:val="000000"/>
                <w:sz w:val="32"/>
                <w:szCs w:val="32"/>
                <w:rtl/>
                <w:lang w:eastAsia="fr-FR"/>
              </w:rPr>
              <w:t>الساموراي</w:t>
            </w:r>
            <w:proofErr w:type="spellEnd"/>
            <w:r w:rsidRPr="000B0098">
              <w:rPr>
                <w:rFonts w:ascii="Arial" w:eastAsia="Times New Roman" w:hAnsi="Arial" w:cs="Arial"/>
                <w:b/>
                <w:bCs/>
                <w:color w:val="000000"/>
                <w:sz w:val="32"/>
                <w:szCs w:val="32"/>
                <w:rtl/>
                <w:lang w:eastAsia="fr-FR"/>
              </w:rPr>
              <w:t xml:space="preserve"> المتسابقين الذين كانوا يتشددون في البقاء بدون زواج </w:t>
            </w:r>
            <w:proofErr w:type="spellStart"/>
            <w:r w:rsidRPr="000B0098">
              <w:rPr>
                <w:rFonts w:ascii="Arial" w:eastAsia="Times New Roman" w:hAnsi="Arial" w:cs="Arial"/>
                <w:b/>
                <w:bCs/>
                <w:color w:val="000000"/>
                <w:sz w:val="32"/>
                <w:szCs w:val="32"/>
                <w:rtl/>
                <w:lang w:eastAsia="fr-FR"/>
              </w:rPr>
              <w:t>الى</w:t>
            </w:r>
            <w:proofErr w:type="spellEnd"/>
            <w:r w:rsidRPr="000B0098">
              <w:rPr>
                <w:rFonts w:ascii="Arial" w:eastAsia="Times New Roman" w:hAnsi="Arial" w:cs="Arial"/>
                <w:b/>
                <w:bCs/>
                <w:color w:val="000000"/>
                <w:sz w:val="32"/>
                <w:szCs w:val="32"/>
                <w:rtl/>
                <w:lang w:eastAsia="fr-FR"/>
              </w:rPr>
              <w:t xml:space="preserve"> سن الثلاثين كان يتوجب عليهم أيضاً الزواج وإنجاب اثنين على الأقل.</w:t>
            </w:r>
            <w:r w:rsidRPr="000B0098">
              <w:rPr>
                <w:rFonts w:ascii="Arial" w:eastAsia="Times New Roman" w:hAnsi="Arial" w:cs="Arial"/>
                <w:b/>
                <w:bCs/>
                <w:color w:val="000000"/>
                <w:sz w:val="32"/>
                <w:szCs w:val="32"/>
                <w:rtl/>
                <w:lang w:eastAsia="fr-FR"/>
              </w:rPr>
              <w:br/>
              <w:t xml:space="preserve">وكانت العفة عند اليابانيين فضيلة حتى </w:t>
            </w:r>
            <w:proofErr w:type="spellStart"/>
            <w:r w:rsidRPr="000B0098">
              <w:rPr>
                <w:rFonts w:ascii="Arial" w:eastAsia="Times New Roman" w:hAnsi="Arial" w:cs="Arial"/>
                <w:b/>
                <w:bCs/>
                <w:color w:val="000000"/>
                <w:sz w:val="32"/>
                <w:szCs w:val="32"/>
                <w:rtl/>
                <w:lang w:eastAsia="fr-FR"/>
              </w:rPr>
              <w:t>ان</w:t>
            </w:r>
            <w:proofErr w:type="spellEnd"/>
            <w:r w:rsidRPr="000B0098">
              <w:rPr>
                <w:rFonts w:ascii="Arial" w:eastAsia="Times New Roman" w:hAnsi="Arial" w:cs="Arial"/>
                <w:b/>
                <w:bCs/>
                <w:color w:val="000000"/>
                <w:sz w:val="32"/>
                <w:szCs w:val="32"/>
                <w:rtl/>
                <w:lang w:eastAsia="fr-FR"/>
              </w:rPr>
              <w:t xml:space="preserve"> بعض النساء كن يقتلن أنفسهن حين تتعرض عفتهن للخطر.</w:t>
            </w:r>
          </w:p>
        </w:tc>
      </w:tr>
      <w:tr w:rsidR="000B0098" w:rsidRPr="000B0098" w:rsidTr="000B0098">
        <w:trPr>
          <w:tblCellSpacing w:w="0" w:type="dxa"/>
        </w:trPr>
        <w:tc>
          <w:tcPr>
            <w:tcW w:w="5000" w:type="pct"/>
            <w:vAlign w:val="center"/>
            <w:hideMark/>
          </w:tcPr>
          <w:p w:rsidR="000B0098" w:rsidRPr="000B0098" w:rsidRDefault="000B0098" w:rsidP="000B0098">
            <w:pPr>
              <w:spacing w:before="100" w:beforeAutospacing="1" w:after="100" w:afterAutospacing="1" w:line="240" w:lineRule="auto"/>
              <w:jc w:val="center"/>
              <w:rPr>
                <w:rFonts w:ascii="Times New Roman" w:eastAsia="Times New Roman" w:hAnsi="Times New Roman" w:cs="Times New Roman"/>
                <w:sz w:val="32"/>
                <w:szCs w:val="32"/>
                <w:lang w:eastAsia="fr-FR"/>
              </w:rPr>
            </w:pPr>
            <w:r w:rsidRPr="000B0098">
              <w:rPr>
                <w:rFonts w:ascii="Times New Roman" w:eastAsia="Times New Roman" w:hAnsi="Times New Roman" w:cs="Traditional Arabic"/>
                <w:b/>
                <w:bCs/>
                <w:color w:val="800080"/>
                <w:sz w:val="32"/>
                <w:szCs w:val="32"/>
                <w:rtl/>
                <w:lang w:eastAsia="fr-FR"/>
              </w:rPr>
              <w:t>الزواج عند العرب الجاهليين ما قبل الإسلام</w:t>
            </w:r>
          </w:p>
        </w:tc>
      </w:tr>
      <w:tr w:rsidR="000B0098" w:rsidRPr="000B0098" w:rsidTr="000B0098">
        <w:trPr>
          <w:tblCellSpacing w:w="0" w:type="dxa"/>
        </w:trPr>
        <w:tc>
          <w:tcPr>
            <w:tcW w:w="5000" w:type="pct"/>
            <w:vAlign w:val="center"/>
            <w:hideMark/>
          </w:tcPr>
          <w:p w:rsidR="000B0098" w:rsidRPr="000B0098" w:rsidRDefault="000B0098" w:rsidP="000B0098">
            <w:pPr>
              <w:bidi/>
              <w:spacing w:after="0" w:line="480" w:lineRule="atLeast"/>
              <w:rPr>
                <w:rFonts w:ascii="Times New Roman" w:eastAsia="Times New Roman" w:hAnsi="Times New Roman" w:cs="Times New Roman"/>
                <w:sz w:val="32"/>
                <w:szCs w:val="32"/>
                <w:lang w:eastAsia="fr-FR"/>
              </w:rPr>
            </w:pPr>
            <w:r w:rsidRPr="000B0098">
              <w:rPr>
                <w:rFonts w:ascii="Arial" w:eastAsia="Times New Roman" w:hAnsi="Arial" w:cs="Arial"/>
                <w:b/>
                <w:bCs/>
                <w:color w:val="000000"/>
                <w:sz w:val="32"/>
                <w:szCs w:val="32"/>
                <w:rtl/>
                <w:lang w:eastAsia="fr-FR"/>
              </w:rPr>
              <w:t xml:space="preserve">لقد اهتم العرب </w:t>
            </w:r>
            <w:proofErr w:type="spellStart"/>
            <w:r w:rsidRPr="000B0098">
              <w:rPr>
                <w:rFonts w:ascii="Arial" w:eastAsia="Times New Roman" w:hAnsi="Arial" w:cs="Arial"/>
                <w:b/>
                <w:bCs/>
                <w:color w:val="000000"/>
                <w:sz w:val="32"/>
                <w:szCs w:val="32"/>
                <w:rtl/>
                <w:lang w:eastAsia="fr-FR"/>
              </w:rPr>
              <w:t>بالانساب</w:t>
            </w:r>
            <w:proofErr w:type="spellEnd"/>
            <w:r w:rsidRPr="000B0098">
              <w:rPr>
                <w:rFonts w:ascii="Arial" w:eastAsia="Times New Roman" w:hAnsi="Arial" w:cs="Arial"/>
                <w:b/>
                <w:bCs/>
                <w:color w:val="000000"/>
                <w:sz w:val="32"/>
                <w:szCs w:val="32"/>
                <w:rtl/>
                <w:lang w:eastAsia="fr-FR"/>
              </w:rPr>
              <w:t xml:space="preserve"> ودفعهم اهتمامهم هذا </w:t>
            </w:r>
            <w:proofErr w:type="spellStart"/>
            <w:r w:rsidRPr="000B0098">
              <w:rPr>
                <w:rFonts w:ascii="Arial" w:eastAsia="Times New Roman" w:hAnsi="Arial" w:cs="Arial"/>
                <w:b/>
                <w:bCs/>
                <w:color w:val="000000"/>
                <w:sz w:val="32"/>
                <w:szCs w:val="32"/>
                <w:rtl/>
                <w:lang w:eastAsia="fr-FR"/>
              </w:rPr>
              <w:t>الى</w:t>
            </w:r>
            <w:proofErr w:type="spellEnd"/>
            <w:r w:rsidRPr="000B0098">
              <w:rPr>
                <w:rFonts w:ascii="Arial" w:eastAsia="Times New Roman" w:hAnsi="Arial" w:cs="Arial"/>
                <w:b/>
                <w:bCs/>
                <w:color w:val="000000"/>
                <w:sz w:val="32"/>
                <w:szCs w:val="32"/>
                <w:rtl/>
                <w:lang w:eastAsia="fr-FR"/>
              </w:rPr>
              <w:t xml:space="preserve"> التعمق في تنظيم الأسرة والقبائل والشعوب تنظيما دقيقا حتى غدا عندهم علما من العلوم وفنا من الفنون فكانوا يشجعون الزواج المبكر بحيث يبدأ في السن السادسة عشر عند الذكور والثانية عشر أو اقل عند </w:t>
            </w:r>
            <w:proofErr w:type="spellStart"/>
            <w:r w:rsidRPr="000B0098">
              <w:rPr>
                <w:rFonts w:ascii="Arial" w:eastAsia="Times New Roman" w:hAnsi="Arial" w:cs="Arial"/>
                <w:b/>
                <w:bCs/>
                <w:color w:val="000000"/>
                <w:sz w:val="32"/>
                <w:szCs w:val="32"/>
                <w:rtl/>
                <w:lang w:eastAsia="fr-FR"/>
              </w:rPr>
              <w:t>الاناث</w:t>
            </w:r>
            <w:proofErr w:type="spellEnd"/>
            <w:r w:rsidRPr="000B0098">
              <w:rPr>
                <w:rFonts w:ascii="Arial" w:eastAsia="Times New Roman" w:hAnsi="Arial" w:cs="Arial"/>
                <w:b/>
                <w:bCs/>
                <w:color w:val="000000"/>
                <w:sz w:val="32"/>
                <w:szCs w:val="32"/>
                <w:rtl/>
                <w:lang w:eastAsia="fr-FR"/>
              </w:rPr>
              <w:t xml:space="preserve"> فإذا بلغت الفتاة الثامنة عشر أو العشرين من دون زواج كانوا ينظرون إليها بإشفاق وكان الحجاب منتشرا في نواحي بلاد العرب </w:t>
            </w:r>
            <w:proofErr w:type="spellStart"/>
            <w:r w:rsidRPr="000B0098">
              <w:rPr>
                <w:rFonts w:ascii="Arial" w:eastAsia="Times New Roman" w:hAnsi="Arial" w:cs="Arial"/>
                <w:b/>
                <w:bCs/>
                <w:color w:val="000000"/>
                <w:sz w:val="32"/>
                <w:szCs w:val="32"/>
                <w:rtl/>
                <w:lang w:eastAsia="fr-FR"/>
              </w:rPr>
              <w:t>باشكال</w:t>
            </w:r>
            <w:proofErr w:type="spellEnd"/>
            <w:r w:rsidRPr="000B0098">
              <w:rPr>
                <w:rFonts w:ascii="Arial" w:eastAsia="Times New Roman" w:hAnsi="Arial" w:cs="Arial"/>
                <w:b/>
                <w:bCs/>
                <w:color w:val="000000"/>
                <w:sz w:val="32"/>
                <w:szCs w:val="32"/>
                <w:rtl/>
                <w:lang w:eastAsia="fr-FR"/>
              </w:rPr>
              <w:t xml:space="preserve"> مختلفة. كما انتشرت في </w:t>
            </w:r>
            <w:proofErr w:type="spellStart"/>
            <w:r w:rsidRPr="000B0098">
              <w:rPr>
                <w:rFonts w:ascii="Arial" w:eastAsia="Times New Roman" w:hAnsi="Arial" w:cs="Arial"/>
                <w:b/>
                <w:bCs/>
                <w:color w:val="000000"/>
                <w:sz w:val="32"/>
                <w:szCs w:val="32"/>
                <w:rtl/>
                <w:lang w:eastAsia="fr-FR"/>
              </w:rPr>
              <w:t>اوساطهم</w:t>
            </w:r>
            <w:proofErr w:type="spellEnd"/>
            <w:r w:rsidRPr="000B0098">
              <w:rPr>
                <w:rFonts w:ascii="Arial" w:eastAsia="Times New Roman" w:hAnsi="Arial" w:cs="Arial"/>
                <w:b/>
                <w:bCs/>
                <w:color w:val="000000"/>
                <w:sz w:val="32"/>
                <w:szCs w:val="32"/>
                <w:rtl/>
                <w:lang w:eastAsia="fr-FR"/>
              </w:rPr>
              <w:t xml:space="preserve"> عادة الختان حتى للبنات وكانوا يحر </w:t>
            </w:r>
            <w:proofErr w:type="spellStart"/>
            <w:r w:rsidRPr="000B0098">
              <w:rPr>
                <w:rFonts w:ascii="Arial" w:eastAsia="Times New Roman" w:hAnsi="Arial" w:cs="Arial"/>
                <w:b/>
                <w:bCs/>
                <w:color w:val="000000"/>
                <w:sz w:val="32"/>
                <w:szCs w:val="32"/>
                <w:rtl/>
                <w:lang w:eastAsia="fr-FR"/>
              </w:rPr>
              <w:t>مون</w:t>
            </w:r>
            <w:proofErr w:type="spellEnd"/>
            <w:r w:rsidRPr="000B0098">
              <w:rPr>
                <w:rFonts w:ascii="Arial" w:eastAsia="Times New Roman" w:hAnsi="Arial" w:cs="Arial"/>
                <w:b/>
                <w:bCs/>
                <w:color w:val="000000"/>
                <w:sz w:val="32"/>
                <w:szCs w:val="32"/>
                <w:rtl/>
                <w:lang w:eastAsia="fr-FR"/>
              </w:rPr>
              <w:t xml:space="preserve"> الزواج بالمحارم وان ارتكاب الفاحشة عندهم قبيح وإذا تمكنوا من الفاعل انزلوا </w:t>
            </w:r>
            <w:proofErr w:type="spellStart"/>
            <w:r w:rsidRPr="000B0098">
              <w:rPr>
                <w:rFonts w:ascii="Arial" w:eastAsia="Times New Roman" w:hAnsi="Arial" w:cs="Arial"/>
                <w:b/>
                <w:bCs/>
                <w:color w:val="000000"/>
                <w:sz w:val="32"/>
                <w:szCs w:val="32"/>
                <w:rtl/>
                <w:lang w:eastAsia="fr-FR"/>
              </w:rPr>
              <w:t>به</w:t>
            </w:r>
            <w:proofErr w:type="spellEnd"/>
            <w:r w:rsidRPr="000B0098">
              <w:rPr>
                <w:rFonts w:ascii="Arial" w:eastAsia="Times New Roman" w:hAnsi="Arial" w:cs="Arial"/>
                <w:b/>
                <w:bCs/>
                <w:color w:val="000000"/>
                <w:sz w:val="32"/>
                <w:szCs w:val="32"/>
                <w:rtl/>
                <w:lang w:eastAsia="fr-FR"/>
              </w:rPr>
              <w:t xml:space="preserve"> اشد العقوبات وفي بعض الحالات تفصل الزانية وتعزل في البيت ولا تتزوج حتى يأتيها الموت.</w:t>
            </w:r>
          </w:p>
        </w:tc>
      </w:tr>
    </w:tbl>
    <w:p w:rsidR="000B0098" w:rsidRPr="000B0098" w:rsidRDefault="000B0098">
      <w:pPr>
        <w:rPr>
          <w:sz w:val="32"/>
          <w:szCs w:val="32"/>
        </w:rPr>
      </w:pPr>
    </w:p>
    <w:p w:rsidR="000B0098" w:rsidRPr="000B0098" w:rsidRDefault="000B0098">
      <w:pPr>
        <w:rPr>
          <w:sz w:val="32"/>
          <w:szCs w:val="32"/>
        </w:rPr>
      </w:pPr>
    </w:p>
    <w:tbl>
      <w:tblPr>
        <w:tblW w:w="4500" w:type="pct"/>
        <w:jc w:val="center"/>
        <w:tblCellSpacing w:w="0" w:type="dxa"/>
        <w:tblInd w:w="450" w:type="dxa"/>
        <w:tblCellMar>
          <w:top w:w="150" w:type="dxa"/>
          <w:left w:w="450" w:type="dxa"/>
          <w:right w:w="450" w:type="dxa"/>
        </w:tblCellMar>
        <w:tblLook w:val="04A0"/>
      </w:tblPr>
      <w:tblGrid>
        <w:gridCol w:w="8285"/>
      </w:tblGrid>
      <w:tr w:rsidR="000B0098" w:rsidRPr="000B0098" w:rsidTr="000B0098">
        <w:trPr>
          <w:tblCellSpacing w:w="0" w:type="dxa"/>
          <w:jc w:val="center"/>
        </w:trPr>
        <w:tc>
          <w:tcPr>
            <w:tcW w:w="5000" w:type="pct"/>
            <w:vAlign w:val="center"/>
            <w:hideMark/>
          </w:tcPr>
          <w:p w:rsidR="000B0098" w:rsidRPr="000B0098" w:rsidRDefault="000B0098" w:rsidP="000B0098">
            <w:pPr>
              <w:spacing w:before="100" w:beforeAutospacing="1" w:after="100" w:afterAutospacing="1" w:line="240" w:lineRule="auto"/>
              <w:jc w:val="center"/>
              <w:rPr>
                <w:rFonts w:ascii="Times New Roman" w:eastAsia="Times New Roman" w:hAnsi="Times New Roman" w:cs="Times New Roman"/>
                <w:sz w:val="32"/>
                <w:szCs w:val="32"/>
                <w:lang w:eastAsia="fr-FR"/>
              </w:rPr>
            </w:pPr>
            <w:r w:rsidRPr="000B0098">
              <w:rPr>
                <w:rFonts w:ascii="Times New Roman" w:eastAsia="Times New Roman" w:hAnsi="Times New Roman" w:cs="Traditional Arabic"/>
                <w:b/>
                <w:bCs/>
                <w:color w:val="800080"/>
                <w:sz w:val="32"/>
                <w:szCs w:val="32"/>
                <w:rtl/>
                <w:lang w:eastAsia="fr-FR"/>
              </w:rPr>
              <w:lastRenderedPageBreak/>
              <w:t>في الديانة اليهودية</w:t>
            </w:r>
          </w:p>
        </w:tc>
      </w:tr>
      <w:tr w:rsidR="000B0098" w:rsidRPr="000B0098" w:rsidTr="000B0098">
        <w:trPr>
          <w:tblCellSpacing w:w="0" w:type="dxa"/>
          <w:jc w:val="center"/>
        </w:trPr>
        <w:tc>
          <w:tcPr>
            <w:tcW w:w="5000" w:type="pct"/>
            <w:vAlign w:val="center"/>
            <w:hideMark/>
          </w:tcPr>
          <w:p w:rsidR="000B0098" w:rsidRPr="000B0098" w:rsidRDefault="000B0098" w:rsidP="000B0098">
            <w:pPr>
              <w:bidi/>
              <w:spacing w:after="0" w:line="480" w:lineRule="atLeast"/>
              <w:rPr>
                <w:rFonts w:ascii="Times New Roman" w:eastAsia="Times New Roman" w:hAnsi="Times New Roman" w:cs="Times New Roman"/>
                <w:sz w:val="32"/>
                <w:szCs w:val="32"/>
                <w:lang w:eastAsia="fr-FR"/>
              </w:rPr>
            </w:pPr>
            <w:r w:rsidRPr="000B0098">
              <w:rPr>
                <w:rFonts w:ascii="Arial" w:eastAsia="Times New Roman" w:hAnsi="Arial" w:cs="Arial"/>
                <w:b/>
                <w:bCs/>
                <w:color w:val="000000"/>
                <w:sz w:val="32"/>
                <w:szCs w:val="32"/>
                <w:rtl/>
                <w:lang w:eastAsia="fr-FR"/>
              </w:rPr>
              <w:t xml:space="preserve">تنص التعاليم اليهــوديــة عــلى مقت العزوبية باعتبارها خـــطيئة وتلزم مــعـتـنقيها بالزواج بعد سن العشرين كما يرون </w:t>
            </w:r>
            <w:proofErr w:type="spellStart"/>
            <w:r w:rsidRPr="000B0098">
              <w:rPr>
                <w:rFonts w:ascii="Arial" w:eastAsia="Times New Roman" w:hAnsi="Arial" w:cs="Arial"/>
                <w:b/>
                <w:bCs/>
                <w:color w:val="000000"/>
                <w:sz w:val="32"/>
                <w:szCs w:val="32"/>
                <w:rtl/>
                <w:lang w:eastAsia="fr-FR"/>
              </w:rPr>
              <w:t>ان</w:t>
            </w:r>
            <w:proofErr w:type="spellEnd"/>
            <w:r w:rsidRPr="000B0098">
              <w:rPr>
                <w:rFonts w:ascii="Arial" w:eastAsia="Times New Roman" w:hAnsi="Arial" w:cs="Arial"/>
                <w:b/>
                <w:bCs/>
                <w:color w:val="000000"/>
                <w:sz w:val="32"/>
                <w:szCs w:val="32"/>
                <w:rtl/>
                <w:lang w:eastAsia="fr-FR"/>
              </w:rPr>
              <w:t xml:space="preserve"> الإجهاض وقتل الأطفال و…من وسائل تحديد النسل جريمة ومن أعمال الكفرة. </w:t>
            </w:r>
            <w:r w:rsidRPr="000B0098">
              <w:rPr>
                <w:rFonts w:ascii="Arial" w:eastAsia="Times New Roman" w:hAnsi="Arial" w:cs="Arial"/>
                <w:b/>
                <w:bCs/>
                <w:color w:val="000000"/>
                <w:sz w:val="32"/>
                <w:szCs w:val="32"/>
                <w:rtl/>
                <w:lang w:eastAsia="fr-FR"/>
              </w:rPr>
              <w:br/>
              <w:t xml:space="preserve">وكل بنت أو زوجة تأتي بفاحشة تستحق الرجم بالحجارة وإذا تعرضت المرأة المتزوجة للاغتصاب فيحكم على الرجل بالقتل </w:t>
            </w:r>
            <w:proofErr w:type="spellStart"/>
            <w:r w:rsidRPr="000B0098">
              <w:rPr>
                <w:rFonts w:ascii="Arial" w:eastAsia="Times New Roman" w:hAnsi="Arial" w:cs="Arial"/>
                <w:b/>
                <w:bCs/>
                <w:color w:val="000000"/>
                <w:sz w:val="32"/>
                <w:szCs w:val="32"/>
                <w:rtl/>
                <w:lang w:eastAsia="fr-FR"/>
              </w:rPr>
              <w:t>اما</w:t>
            </w:r>
            <w:proofErr w:type="spellEnd"/>
            <w:r w:rsidRPr="000B0098">
              <w:rPr>
                <w:rFonts w:ascii="Arial" w:eastAsia="Times New Roman" w:hAnsi="Arial" w:cs="Arial"/>
                <w:b/>
                <w:bCs/>
                <w:color w:val="000000"/>
                <w:sz w:val="32"/>
                <w:szCs w:val="32"/>
                <w:rtl/>
                <w:lang w:eastAsia="fr-FR"/>
              </w:rPr>
              <w:t xml:space="preserve"> البنت الباكر إذا تعرضت للاغتصاب فعلى مغتصبها دفع غرامة مالية وضمها </w:t>
            </w:r>
            <w:proofErr w:type="spellStart"/>
            <w:r w:rsidRPr="000B0098">
              <w:rPr>
                <w:rFonts w:ascii="Arial" w:eastAsia="Times New Roman" w:hAnsi="Arial" w:cs="Arial"/>
                <w:b/>
                <w:bCs/>
                <w:color w:val="000000"/>
                <w:sz w:val="32"/>
                <w:szCs w:val="32"/>
                <w:rtl/>
                <w:lang w:eastAsia="fr-FR"/>
              </w:rPr>
              <w:t>اليه</w:t>
            </w:r>
            <w:proofErr w:type="spellEnd"/>
            <w:r w:rsidRPr="000B0098">
              <w:rPr>
                <w:rFonts w:ascii="Arial" w:eastAsia="Times New Roman" w:hAnsi="Arial" w:cs="Arial"/>
                <w:b/>
                <w:bCs/>
                <w:color w:val="000000"/>
                <w:sz w:val="32"/>
                <w:szCs w:val="32"/>
                <w:rtl/>
                <w:lang w:eastAsia="fr-FR"/>
              </w:rPr>
              <w:t xml:space="preserve"> كزوجة مدى الحياة </w:t>
            </w:r>
            <w:proofErr w:type="spellStart"/>
            <w:r w:rsidRPr="000B0098">
              <w:rPr>
                <w:rFonts w:ascii="Arial" w:eastAsia="Times New Roman" w:hAnsi="Arial" w:cs="Arial"/>
                <w:b/>
                <w:bCs/>
                <w:color w:val="000000"/>
                <w:sz w:val="32"/>
                <w:szCs w:val="32"/>
                <w:rtl/>
                <w:lang w:eastAsia="fr-FR"/>
              </w:rPr>
              <w:t>لاساءته</w:t>
            </w:r>
            <w:proofErr w:type="spellEnd"/>
            <w:r w:rsidRPr="000B0098">
              <w:rPr>
                <w:rFonts w:ascii="Arial" w:eastAsia="Times New Roman" w:hAnsi="Arial" w:cs="Arial"/>
                <w:b/>
                <w:bCs/>
                <w:color w:val="000000"/>
                <w:sz w:val="32"/>
                <w:szCs w:val="32"/>
                <w:rtl/>
                <w:lang w:eastAsia="fr-FR"/>
              </w:rPr>
              <w:t xml:space="preserve"> إليها وان المضبوطين بالجرم المشهود يقتلان معا ومن يقذف محصنة دون بينة يحكم عليه </w:t>
            </w:r>
            <w:proofErr w:type="spellStart"/>
            <w:r w:rsidRPr="000B0098">
              <w:rPr>
                <w:rFonts w:ascii="Arial" w:eastAsia="Times New Roman" w:hAnsi="Arial" w:cs="Arial"/>
                <w:b/>
                <w:bCs/>
                <w:color w:val="000000"/>
                <w:sz w:val="32"/>
                <w:szCs w:val="32"/>
                <w:rtl/>
                <w:lang w:eastAsia="fr-FR"/>
              </w:rPr>
              <w:t>بالتعزير</w:t>
            </w:r>
            <w:proofErr w:type="spellEnd"/>
            <w:r w:rsidRPr="000B0098">
              <w:rPr>
                <w:rFonts w:ascii="Arial" w:eastAsia="Times New Roman" w:hAnsi="Arial" w:cs="Arial"/>
                <w:b/>
                <w:bCs/>
                <w:color w:val="000000"/>
                <w:sz w:val="32"/>
                <w:szCs w:val="32"/>
                <w:rtl/>
                <w:lang w:eastAsia="fr-FR"/>
              </w:rPr>
              <w:t xml:space="preserve"> والغرامة.</w:t>
            </w:r>
          </w:p>
        </w:tc>
      </w:tr>
      <w:tr w:rsidR="000B0098" w:rsidRPr="000B0098" w:rsidTr="000B0098">
        <w:trPr>
          <w:tblCellSpacing w:w="0" w:type="dxa"/>
          <w:jc w:val="center"/>
        </w:trPr>
        <w:tc>
          <w:tcPr>
            <w:tcW w:w="5000" w:type="pct"/>
            <w:vAlign w:val="center"/>
            <w:hideMark/>
          </w:tcPr>
          <w:p w:rsidR="000B0098" w:rsidRPr="000B0098" w:rsidRDefault="000B0098" w:rsidP="000B0098">
            <w:pPr>
              <w:spacing w:before="100" w:beforeAutospacing="1" w:after="100" w:afterAutospacing="1" w:line="240" w:lineRule="auto"/>
              <w:jc w:val="center"/>
              <w:rPr>
                <w:rFonts w:ascii="Times New Roman" w:eastAsia="Times New Roman" w:hAnsi="Times New Roman" w:cs="Times New Roman"/>
                <w:sz w:val="32"/>
                <w:szCs w:val="32"/>
                <w:lang w:eastAsia="fr-FR"/>
              </w:rPr>
            </w:pPr>
            <w:r w:rsidRPr="000B0098">
              <w:rPr>
                <w:rFonts w:ascii="Times New Roman" w:eastAsia="Times New Roman" w:hAnsi="Times New Roman" w:cs="Traditional Arabic"/>
                <w:b/>
                <w:bCs/>
                <w:color w:val="800080"/>
                <w:sz w:val="32"/>
                <w:szCs w:val="32"/>
                <w:rtl/>
                <w:lang w:eastAsia="fr-FR"/>
              </w:rPr>
              <w:t>في الديانة المسيحية</w:t>
            </w:r>
          </w:p>
        </w:tc>
      </w:tr>
      <w:tr w:rsidR="000B0098" w:rsidRPr="000B0098" w:rsidTr="000B0098">
        <w:trPr>
          <w:tblCellSpacing w:w="0" w:type="dxa"/>
          <w:jc w:val="center"/>
        </w:trPr>
        <w:tc>
          <w:tcPr>
            <w:tcW w:w="5000" w:type="pct"/>
            <w:vAlign w:val="center"/>
            <w:hideMark/>
          </w:tcPr>
          <w:p w:rsidR="000B0098" w:rsidRPr="000B0098" w:rsidRDefault="000B0098" w:rsidP="000B0098">
            <w:pPr>
              <w:bidi/>
              <w:spacing w:after="0" w:line="480" w:lineRule="atLeast"/>
              <w:rPr>
                <w:rFonts w:ascii="Times New Roman" w:eastAsia="Times New Roman" w:hAnsi="Times New Roman" w:cs="Times New Roman"/>
                <w:sz w:val="32"/>
                <w:szCs w:val="32"/>
                <w:lang w:eastAsia="fr-FR"/>
              </w:rPr>
            </w:pPr>
            <w:proofErr w:type="gramStart"/>
            <w:r w:rsidRPr="000B0098">
              <w:rPr>
                <w:rFonts w:ascii="Arial" w:eastAsia="Times New Roman" w:hAnsi="Arial" w:cs="Arial"/>
                <w:b/>
                <w:bCs/>
                <w:color w:val="000000"/>
                <w:sz w:val="32"/>
                <w:szCs w:val="32"/>
                <w:rtl/>
                <w:lang w:eastAsia="fr-FR"/>
              </w:rPr>
              <w:t>لا</w:t>
            </w:r>
            <w:proofErr w:type="gramEnd"/>
            <w:r w:rsidRPr="000B0098">
              <w:rPr>
                <w:rFonts w:ascii="Arial" w:eastAsia="Times New Roman" w:hAnsi="Arial" w:cs="Arial"/>
                <w:b/>
                <w:bCs/>
                <w:color w:val="000000"/>
                <w:sz w:val="32"/>
                <w:szCs w:val="32"/>
                <w:rtl/>
                <w:lang w:eastAsia="fr-FR"/>
              </w:rPr>
              <w:t xml:space="preserve"> تختلف المسيحية عن اليهودية في هذه القضية لأن المسيح جاء مصدقا لما في التوراة. </w:t>
            </w:r>
            <w:r w:rsidRPr="000B0098">
              <w:rPr>
                <w:rFonts w:ascii="Arial" w:eastAsia="Times New Roman" w:hAnsi="Arial" w:cs="Arial"/>
                <w:b/>
                <w:bCs/>
                <w:color w:val="000000"/>
                <w:sz w:val="32"/>
                <w:szCs w:val="32"/>
                <w:rtl/>
                <w:lang w:eastAsia="fr-FR"/>
              </w:rPr>
              <w:br/>
              <w:t xml:space="preserve">ولهذا فقد حرمت المسيحية الإجهاض ووأد الأطفال بحيث سوى بينهما وبين القتل </w:t>
            </w:r>
            <w:proofErr w:type="spellStart"/>
            <w:r w:rsidRPr="000B0098">
              <w:rPr>
                <w:rFonts w:ascii="Arial" w:eastAsia="Times New Roman" w:hAnsi="Arial" w:cs="Arial"/>
                <w:b/>
                <w:bCs/>
                <w:color w:val="000000"/>
                <w:sz w:val="32"/>
                <w:szCs w:val="32"/>
                <w:rtl/>
                <w:lang w:eastAsia="fr-FR"/>
              </w:rPr>
              <w:t>العمدي</w:t>
            </w:r>
            <w:proofErr w:type="spellEnd"/>
            <w:r w:rsidRPr="000B0098">
              <w:rPr>
                <w:rFonts w:ascii="Arial" w:eastAsia="Times New Roman" w:hAnsi="Arial" w:cs="Arial"/>
                <w:b/>
                <w:bCs/>
                <w:color w:val="000000"/>
                <w:sz w:val="32"/>
                <w:szCs w:val="32"/>
                <w:rtl/>
                <w:lang w:eastAsia="fr-FR"/>
              </w:rPr>
              <w:t xml:space="preserve"> كما حر م اللواط وذمه أشد الذم. </w:t>
            </w:r>
            <w:r w:rsidRPr="000B0098">
              <w:rPr>
                <w:rFonts w:ascii="Arial" w:eastAsia="Times New Roman" w:hAnsi="Arial" w:cs="Arial"/>
                <w:b/>
                <w:bCs/>
                <w:color w:val="000000"/>
                <w:sz w:val="32"/>
                <w:szCs w:val="32"/>
                <w:rtl/>
                <w:lang w:eastAsia="fr-FR"/>
              </w:rPr>
              <w:br/>
              <w:t xml:space="preserve">والثورة الأخلاقية التي فجرها عيسى كانت في واقعها حربا ضد التحريف والتحلل والتفسخ عند بني إسرائيل جاء في الإنجيل سمعتم انه قيل لا تزن </w:t>
            </w:r>
            <w:proofErr w:type="spellStart"/>
            <w:r w:rsidRPr="000B0098">
              <w:rPr>
                <w:rFonts w:ascii="Arial" w:eastAsia="Times New Roman" w:hAnsi="Arial" w:cs="Arial"/>
                <w:b/>
                <w:bCs/>
                <w:color w:val="000000"/>
                <w:sz w:val="32"/>
                <w:szCs w:val="32"/>
                <w:rtl/>
                <w:lang w:eastAsia="fr-FR"/>
              </w:rPr>
              <w:t>اما</w:t>
            </w:r>
            <w:proofErr w:type="spellEnd"/>
            <w:r w:rsidRPr="000B0098">
              <w:rPr>
                <w:rFonts w:ascii="Arial" w:eastAsia="Times New Roman" w:hAnsi="Arial" w:cs="Arial"/>
                <w:b/>
                <w:bCs/>
                <w:color w:val="000000"/>
                <w:sz w:val="32"/>
                <w:szCs w:val="32"/>
                <w:rtl/>
                <w:lang w:eastAsia="fr-FR"/>
              </w:rPr>
              <w:t xml:space="preserve"> أنا أقول لكم من نظر </w:t>
            </w:r>
            <w:proofErr w:type="spellStart"/>
            <w:r w:rsidRPr="000B0098">
              <w:rPr>
                <w:rFonts w:ascii="Arial" w:eastAsia="Times New Roman" w:hAnsi="Arial" w:cs="Arial"/>
                <w:b/>
                <w:bCs/>
                <w:color w:val="000000"/>
                <w:sz w:val="32"/>
                <w:szCs w:val="32"/>
                <w:rtl/>
                <w:lang w:eastAsia="fr-FR"/>
              </w:rPr>
              <w:t>الى</w:t>
            </w:r>
            <w:proofErr w:type="spellEnd"/>
            <w:r w:rsidRPr="000B0098">
              <w:rPr>
                <w:rFonts w:ascii="Arial" w:eastAsia="Times New Roman" w:hAnsi="Arial" w:cs="Arial"/>
                <w:b/>
                <w:bCs/>
                <w:color w:val="000000"/>
                <w:sz w:val="32"/>
                <w:szCs w:val="32"/>
                <w:rtl/>
                <w:lang w:eastAsia="fr-FR"/>
              </w:rPr>
              <w:t xml:space="preserve"> امرأة يشتهيها فقد زنى </w:t>
            </w:r>
            <w:proofErr w:type="spellStart"/>
            <w:r w:rsidRPr="000B0098">
              <w:rPr>
                <w:rFonts w:ascii="Arial" w:eastAsia="Times New Roman" w:hAnsi="Arial" w:cs="Arial"/>
                <w:b/>
                <w:bCs/>
                <w:color w:val="000000"/>
                <w:sz w:val="32"/>
                <w:szCs w:val="32"/>
                <w:rtl/>
                <w:lang w:eastAsia="fr-FR"/>
              </w:rPr>
              <w:t>بها</w:t>
            </w:r>
            <w:proofErr w:type="spellEnd"/>
            <w:r w:rsidRPr="000B0098">
              <w:rPr>
                <w:rFonts w:ascii="Arial" w:eastAsia="Times New Roman" w:hAnsi="Arial" w:cs="Arial"/>
                <w:b/>
                <w:bCs/>
                <w:color w:val="000000"/>
                <w:sz w:val="32"/>
                <w:szCs w:val="32"/>
                <w:rtl/>
                <w:lang w:eastAsia="fr-FR"/>
              </w:rPr>
              <w:t xml:space="preserve"> قلبه فإذا دعتك عينك اليمنى </w:t>
            </w:r>
            <w:proofErr w:type="spellStart"/>
            <w:r w:rsidRPr="000B0098">
              <w:rPr>
                <w:rFonts w:ascii="Arial" w:eastAsia="Times New Roman" w:hAnsi="Arial" w:cs="Arial"/>
                <w:b/>
                <w:bCs/>
                <w:color w:val="000000"/>
                <w:sz w:val="32"/>
                <w:szCs w:val="32"/>
                <w:rtl/>
                <w:lang w:eastAsia="fr-FR"/>
              </w:rPr>
              <w:t>الى</w:t>
            </w:r>
            <w:proofErr w:type="spellEnd"/>
            <w:r w:rsidRPr="000B0098">
              <w:rPr>
                <w:rFonts w:ascii="Arial" w:eastAsia="Times New Roman" w:hAnsi="Arial" w:cs="Arial"/>
                <w:b/>
                <w:bCs/>
                <w:color w:val="000000"/>
                <w:sz w:val="32"/>
                <w:szCs w:val="32"/>
                <w:rtl/>
                <w:lang w:eastAsia="fr-FR"/>
              </w:rPr>
              <w:t xml:space="preserve"> الخطيئة فاقلعها وألــقها عنك فإنه خير لك </w:t>
            </w:r>
            <w:proofErr w:type="spellStart"/>
            <w:r w:rsidRPr="000B0098">
              <w:rPr>
                <w:rFonts w:ascii="Arial" w:eastAsia="Times New Roman" w:hAnsi="Arial" w:cs="Arial"/>
                <w:b/>
                <w:bCs/>
                <w:color w:val="000000"/>
                <w:sz w:val="32"/>
                <w:szCs w:val="32"/>
                <w:rtl/>
                <w:lang w:eastAsia="fr-FR"/>
              </w:rPr>
              <w:t>ان</w:t>
            </w:r>
            <w:proofErr w:type="spellEnd"/>
            <w:r w:rsidRPr="000B0098">
              <w:rPr>
                <w:rFonts w:ascii="Arial" w:eastAsia="Times New Roman" w:hAnsi="Arial" w:cs="Arial"/>
                <w:b/>
                <w:bCs/>
                <w:color w:val="000000"/>
                <w:sz w:val="32"/>
                <w:szCs w:val="32"/>
                <w:rtl/>
                <w:lang w:eastAsia="fr-FR"/>
              </w:rPr>
              <w:t xml:space="preserve"> يــهلك أحـــد أعضائك ولا يذهــب جســـدك كله لجهنم وقيل من طلق امرأة فليعطها كتاب الطلاق أما أنا فأقول لكم من طلق امرأته إلا في حالة الفحشاء فقد عرضها </w:t>
            </w:r>
            <w:proofErr w:type="spellStart"/>
            <w:r w:rsidRPr="000B0098">
              <w:rPr>
                <w:rFonts w:ascii="Arial" w:eastAsia="Times New Roman" w:hAnsi="Arial" w:cs="Arial"/>
                <w:b/>
                <w:bCs/>
                <w:color w:val="000000"/>
                <w:sz w:val="32"/>
                <w:szCs w:val="32"/>
                <w:rtl/>
                <w:lang w:eastAsia="fr-FR"/>
              </w:rPr>
              <w:t>للزنا</w:t>
            </w:r>
            <w:proofErr w:type="spellEnd"/>
            <w:r w:rsidRPr="000B0098">
              <w:rPr>
                <w:rFonts w:ascii="Arial" w:eastAsia="Times New Roman" w:hAnsi="Arial" w:cs="Arial"/>
                <w:b/>
                <w:bCs/>
                <w:color w:val="000000"/>
                <w:sz w:val="32"/>
                <w:szCs w:val="32"/>
                <w:rtl/>
                <w:lang w:eastAsia="fr-FR"/>
              </w:rPr>
              <w:t>.</w:t>
            </w:r>
          </w:p>
        </w:tc>
      </w:tr>
    </w:tbl>
    <w:p w:rsidR="000B0098" w:rsidRPr="000B0098" w:rsidRDefault="000B0098" w:rsidP="000B0098">
      <w:pPr>
        <w:bidi/>
        <w:spacing w:after="0" w:line="480" w:lineRule="atLeast"/>
        <w:rPr>
          <w:rFonts w:ascii="Times New Roman" w:eastAsia="Times New Roman" w:hAnsi="Times New Roman" w:cs="Times New Roman"/>
          <w:color w:val="000000"/>
          <w:sz w:val="32"/>
          <w:szCs w:val="32"/>
          <w:lang w:eastAsia="fr-FR"/>
        </w:rPr>
      </w:pPr>
      <w:r w:rsidRPr="000B0098">
        <w:rPr>
          <w:rFonts w:ascii="Times New Roman" w:eastAsia="Times New Roman" w:hAnsi="Times New Roman" w:cs="Times New Roman"/>
          <w:color w:val="000000"/>
          <w:sz w:val="32"/>
          <w:szCs w:val="32"/>
          <w:rtl/>
          <w:lang w:eastAsia="fr-FR"/>
        </w:rPr>
        <w:t> </w:t>
      </w:r>
    </w:p>
    <w:tbl>
      <w:tblPr>
        <w:tblW w:w="4500" w:type="pct"/>
        <w:jc w:val="center"/>
        <w:tblCellSpacing w:w="0" w:type="dxa"/>
        <w:tblInd w:w="450" w:type="dxa"/>
        <w:tblCellMar>
          <w:top w:w="150" w:type="dxa"/>
          <w:left w:w="450" w:type="dxa"/>
          <w:right w:w="450" w:type="dxa"/>
        </w:tblCellMar>
        <w:tblLook w:val="04A0"/>
      </w:tblPr>
      <w:tblGrid>
        <w:gridCol w:w="8285"/>
      </w:tblGrid>
      <w:tr w:rsidR="000B0098" w:rsidRPr="000B0098" w:rsidTr="000B0098">
        <w:trPr>
          <w:tblCellSpacing w:w="0" w:type="dxa"/>
          <w:jc w:val="center"/>
        </w:trPr>
        <w:tc>
          <w:tcPr>
            <w:tcW w:w="5000" w:type="pct"/>
            <w:vAlign w:val="center"/>
            <w:hideMark/>
          </w:tcPr>
          <w:p w:rsidR="000B0098" w:rsidRPr="000B0098" w:rsidRDefault="000B0098" w:rsidP="000B0098">
            <w:pPr>
              <w:spacing w:before="100" w:beforeAutospacing="1" w:after="100" w:afterAutospacing="1" w:line="240" w:lineRule="auto"/>
              <w:jc w:val="center"/>
              <w:rPr>
                <w:rFonts w:ascii="Times New Roman" w:eastAsia="Times New Roman" w:hAnsi="Times New Roman" w:cs="Times New Roman"/>
                <w:sz w:val="32"/>
                <w:szCs w:val="32"/>
                <w:lang w:eastAsia="fr-FR"/>
              </w:rPr>
            </w:pPr>
            <w:r w:rsidRPr="000B0098">
              <w:rPr>
                <w:rFonts w:ascii="Times New Roman" w:eastAsia="Times New Roman" w:hAnsi="Times New Roman" w:cs="Traditional Arabic"/>
                <w:b/>
                <w:bCs/>
                <w:color w:val="800080"/>
                <w:sz w:val="32"/>
                <w:szCs w:val="32"/>
                <w:rtl/>
                <w:lang w:eastAsia="fr-FR"/>
              </w:rPr>
              <w:t>الزواج عند الماديين</w:t>
            </w:r>
          </w:p>
        </w:tc>
      </w:tr>
      <w:tr w:rsidR="000B0098" w:rsidRPr="000B0098" w:rsidTr="000B0098">
        <w:trPr>
          <w:tblCellSpacing w:w="0" w:type="dxa"/>
          <w:jc w:val="center"/>
        </w:trPr>
        <w:tc>
          <w:tcPr>
            <w:tcW w:w="5000" w:type="pct"/>
            <w:vAlign w:val="center"/>
            <w:hideMark/>
          </w:tcPr>
          <w:p w:rsidR="000B0098" w:rsidRPr="000B0098" w:rsidRDefault="000B0098" w:rsidP="000B0098">
            <w:pPr>
              <w:bidi/>
              <w:spacing w:after="0" w:line="480" w:lineRule="atLeast"/>
              <w:rPr>
                <w:rFonts w:ascii="Times New Roman" w:eastAsia="Times New Roman" w:hAnsi="Times New Roman" w:cs="Times New Roman"/>
                <w:sz w:val="32"/>
                <w:szCs w:val="32"/>
                <w:lang w:eastAsia="fr-FR"/>
              </w:rPr>
            </w:pPr>
            <w:r w:rsidRPr="000B0098">
              <w:rPr>
                <w:rFonts w:ascii="Arial" w:eastAsia="Times New Roman" w:hAnsi="Arial" w:cs="Arial"/>
                <w:b/>
                <w:bCs/>
                <w:color w:val="000000"/>
                <w:sz w:val="32"/>
                <w:szCs w:val="32"/>
                <w:rtl/>
                <w:lang w:eastAsia="fr-FR"/>
              </w:rPr>
              <w:t xml:space="preserve">وعلى الرغم من كل هذا الوضوح لانسجام الفطرة مع تأسيس بنيان الأسرة والحياة الزوجية وانه </w:t>
            </w:r>
            <w:proofErr w:type="spellStart"/>
            <w:r w:rsidRPr="000B0098">
              <w:rPr>
                <w:rFonts w:ascii="Arial" w:eastAsia="Times New Roman" w:hAnsi="Arial" w:cs="Arial"/>
                <w:b/>
                <w:bCs/>
                <w:color w:val="000000"/>
                <w:sz w:val="32"/>
                <w:szCs w:val="32"/>
                <w:rtl/>
                <w:lang w:eastAsia="fr-FR"/>
              </w:rPr>
              <w:t>لاقوام</w:t>
            </w:r>
            <w:proofErr w:type="spellEnd"/>
            <w:r w:rsidRPr="000B0098">
              <w:rPr>
                <w:rFonts w:ascii="Arial" w:eastAsia="Times New Roman" w:hAnsi="Arial" w:cs="Arial"/>
                <w:b/>
                <w:bCs/>
                <w:color w:val="000000"/>
                <w:sz w:val="32"/>
                <w:szCs w:val="32"/>
                <w:rtl/>
                <w:lang w:eastAsia="fr-FR"/>
              </w:rPr>
              <w:t xml:space="preserve"> للنوع الإنساني إلا بالركون </w:t>
            </w:r>
            <w:proofErr w:type="spellStart"/>
            <w:r w:rsidRPr="000B0098">
              <w:rPr>
                <w:rFonts w:ascii="Arial" w:eastAsia="Times New Roman" w:hAnsi="Arial" w:cs="Arial"/>
                <w:b/>
                <w:bCs/>
                <w:color w:val="000000"/>
                <w:sz w:val="32"/>
                <w:szCs w:val="32"/>
                <w:rtl/>
                <w:lang w:eastAsia="fr-FR"/>
              </w:rPr>
              <w:t>اليه</w:t>
            </w:r>
            <w:proofErr w:type="spellEnd"/>
            <w:r w:rsidRPr="000B0098">
              <w:rPr>
                <w:rFonts w:ascii="Arial" w:eastAsia="Times New Roman" w:hAnsi="Arial" w:cs="Arial"/>
                <w:b/>
                <w:bCs/>
                <w:color w:val="000000"/>
                <w:sz w:val="32"/>
                <w:szCs w:val="32"/>
                <w:rtl/>
                <w:lang w:eastAsia="fr-FR"/>
              </w:rPr>
              <w:t xml:space="preserve"> وتحصين أركانه إلا انه مع ذلك ترى بعض الأصوات تنادي بالسباحة ضد التيار الإنساني والفطري والتنكر لهذا القانون الكوني وكما حدث العدوان </w:t>
            </w:r>
            <w:r w:rsidRPr="000B0098">
              <w:rPr>
                <w:rFonts w:ascii="Arial" w:eastAsia="Times New Roman" w:hAnsi="Arial" w:cs="Arial"/>
                <w:b/>
                <w:bCs/>
                <w:color w:val="000000"/>
                <w:sz w:val="32"/>
                <w:szCs w:val="32"/>
                <w:rtl/>
                <w:lang w:eastAsia="fr-FR"/>
              </w:rPr>
              <w:lastRenderedPageBreak/>
              <w:t xml:space="preserve">على قانون الذرة حصل العبث في كيان العائلة. وفي حين </w:t>
            </w:r>
            <w:proofErr w:type="spellStart"/>
            <w:r w:rsidRPr="000B0098">
              <w:rPr>
                <w:rFonts w:ascii="Arial" w:eastAsia="Times New Roman" w:hAnsi="Arial" w:cs="Arial"/>
                <w:b/>
                <w:bCs/>
                <w:color w:val="000000"/>
                <w:sz w:val="32"/>
                <w:szCs w:val="32"/>
                <w:rtl/>
                <w:lang w:eastAsia="fr-FR"/>
              </w:rPr>
              <w:t>ان</w:t>
            </w:r>
            <w:proofErr w:type="spellEnd"/>
            <w:r w:rsidRPr="000B0098">
              <w:rPr>
                <w:rFonts w:ascii="Arial" w:eastAsia="Times New Roman" w:hAnsi="Arial" w:cs="Arial"/>
                <w:b/>
                <w:bCs/>
                <w:color w:val="000000"/>
                <w:sz w:val="32"/>
                <w:szCs w:val="32"/>
                <w:rtl/>
                <w:lang w:eastAsia="fr-FR"/>
              </w:rPr>
              <w:t xml:space="preserve"> للنظام الكوني رد فعله الطبيعي والمباشر عبر النشاط الإشعاعي فإن كيان العائلة والاجتماع وان لم تكن له ردة الفعل المباشر والسريعة ولكن أثرها ا شد </w:t>
            </w:r>
            <w:proofErr w:type="spellStart"/>
            <w:r w:rsidRPr="000B0098">
              <w:rPr>
                <w:rFonts w:ascii="Arial" w:eastAsia="Times New Roman" w:hAnsi="Arial" w:cs="Arial"/>
                <w:b/>
                <w:bCs/>
                <w:color w:val="000000"/>
                <w:sz w:val="32"/>
                <w:szCs w:val="32"/>
                <w:rtl/>
                <w:lang w:eastAsia="fr-FR"/>
              </w:rPr>
              <w:t>واضخم</w:t>
            </w:r>
            <w:proofErr w:type="spellEnd"/>
            <w:r w:rsidRPr="000B0098">
              <w:rPr>
                <w:rFonts w:ascii="Arial" w:eastAsia="Times New Roman" w:hAnsi="Arial" w:cs="Arial"/>
                <w:b/>
                <w:bCs/>
                <w:color w:val="000000"/>
                <w:sz w:val="32"/>
                <w:szCs w:val="32"/>
                <w:rtl/>
                <w:lang w:eastAsia="fr-FR"/>
              </w:rPr>
              <w:t xml:space="preserve"> على امتداد الزمن. </w:t>
            </w:r>
            <w:r w:rsidRPr="000B0098">
              <w:rPr>
                <w:rFonts w:ascii="Arial" w:eastAsia="Times New Roman" w:hAnsi="Arial" w:cs="Arial"/>
                <w:b/>
                <w:bCs/>
                <w:color w:val="000000"/>
                <w:sz w:val="32"/>
                <w:szCs w:val="32"/>
                <w:rtl/>
                <w:lang w:eastAsia="fr-FR"/>
              </w:rPr>
              <w:br/>
              <w:t xml:space="preserve">ومن أهم هذه الشعارات التي خرجت عن قانون الفطرة ما قاله </w:t>
            </w:r>
            <w:proofErr w:type="spellStart"/>
            <w:r w:rsidRPr="000B0098">
              <w:rPr>
                <w:rFonts w:ascii="Arial" w:eastAsia="Times New Roman" w:hAnsi="Arial" w:cs="Arial"/>
                <w:b/>
                <w:bCs/>
                <w:color w:val="000000"/>
                <w:sz w:val="32"/>
                <w:szCs w:val="32"/>
                <w:rtl/>
                <w:lang w:eastAsia="fr-FR"/>
              </w:rPr>
              <w:t>فرويد</w:t>
            </w:r>
            <w:proofErr w:type="spellEnd"/>
            <w:r w:rsidRPr="000B0098">
              <w:rPr>
                <w:rFonts w:ascii="Arial" w:eastAsia="Times New Roman" w:hAnsi="Arial" w:cs="Arial"/>
                <w:b/>
                <w:bCs/>
                <w:color w:val="000000"/>
                <w:sz w:val="32"/>
                <w:szCs w:val="32"/>
                <w:rtl/>
                <w:lang w:eastAsia="fr-FR"/>
              </w:rPr>
              <w:t xml:space="preserve"> وماركس </w:t>
            </w:r>
            <w:proofErr w:type="spellStart"/>
            <w:r w:rsidRPr="000B0098">
              <w:rPr>
                <w:rFonts w:ascii="Arial" w:eastAsia="Times New Roman" w:hAnsi="Arial" w:cs="Arial"/>
                <w:b/>
                <w:bCs/>
                <w:color w:val="000000"/>
                <w:sz w:val="32"/>
                <w:szCs w:val="32"/>
                <w:rtl/>
                <w:lang w:eastAsia="fr-FR"/>
              </w:rPr>
              <w:t>ودوركهايم</w:t>
            </w:r>
            <w:proofErr w:type="spellEnd"/>
            <w:r w:rsidRPr="000B0098">
              <w:rPr>
                <w:rFonts w:ascii="Arial" w:eastAsia="Times New Roman" w:hAnsi="Arial" w:cs="Arial"/>
                <w:b/>
                <w:bCs/>
                <w:color w:val="000000"/>
                <w:sz w:val="32"/>
                <w:szCs w:val="32"/>
                <w:rtl/>
                <w:lang w:eastAsia="fr-FR"/>
              </w:rPr>
              <w:t xml:space="preserve"> فقد جعل الأول الدافع الجنسي هو العامل الأساسي في تطور الإنسان بينما اعتبر الثاني عامل الاقتصاد في حين قال الثالث بالعامل الاجتماعي. </w:t>
            </w:r>
            <w:r w:rsidRPr="000B0098">
              <w:rPr>
                <w:rFonts w:ascii="Arial" w:eastAsia="Times New Roman" w:hAnsi="Arial" w:cs="Arial"/>
                <w:b/>
                <w:bCs/>
                <w:color w:val="000000"/>
                <w:sz w:val="32"/>
                <w:szCs w:val="32"/>
                <w:rtl/>
                <w:lang w:eastAsia="fr-FR"/>
              </w:rPr>
              <w:br/>
              <w:t xml:space="preserve">والدليل على بطلان هذه المذاهب هو تناقضها فيما بينها إضافة </w:t>
            </w:r>
            <w:proofErr w:type="spellStart"/>
            <w:r w:rsidRPr="000B0098">
              <w:rPr>
                <w:rFonts w:ascii="Arial" w:eastAsia="Times New Roman" w:hAnsi="Arial" w:cs="Arial"/>
                <w:b/>
                <w:bCs/>
                <w:color w:val="000000"/>
                <w:sz w:val="32"/>
                <w:szCs w:val="32"/>
                <w:rtl/>
                <w:lang w:eastAsia="fr-FR"/>
              </w:rPr>
              <w:t>الى</w:t>
            </w:r>
            <w:proofErr w:type="spellEnd"/>
            <w:r w:rsidRPr="000B0098">
              <w:rPr>
                <w:rFonts w:ascii="Arial" w:eastAsia="Times New Roman" w:hAnsi="Arial" w:cs="Arial"/>
                <w:b/>
                <w:bCs/>
                <w:color w:val="000000"/>
                <w:sz w:val="32"/>
                <w:szCs w:val="32"/>
                <w:rtl/>
                <w:lang w:eastAsia="fr-FR"/>
              </w:rPr>
              <w:t xml:space="preserve"> </w:t>
            </w:r>
            <w:proofErr w:type="spellStart"/>
            <w:r w:rsidRPr="000B0098">
              <w:rPr>
                <w:rFonts w:ascii="Arial" w:eastAsia="Times New Roman" w:hAnsi="Arial" w:cs="Arial"/>
                <w:b/>
                <w:bCs/>
                <w:color w:val="000000"/>
                <w:sz w:val="32"/>
                <w:szCs w:val="32"/>
                <w:rtl/>
                <w:lang w:eastAsia="fr-FR"/>
              </w:rPr>
              <w:t>انها</w:t>
            </w:r>
            <w:proofErr w:type="spellEnd"/>
            <w:r w:rsidRPr="000B0098">
              <w:rPr>
                <w:rFonts w:ascii="Arial" w:eastAsia="Times New Roman" w:hAnsi="Arial" w:cs="Arial"/>
                <w:b/>
                <w:bCs/>
                <w:color w:val="000000"/>
                <w:sz w:val="32"/>
                <w:szCs w:val="32"/>
                <w:rtl/>
                <w:lang w:eastAsia="fr-FR"/>
              </w:rPr>
              <w:t xml:space="preserve"> قد ابتدعتها الضغوط التي أحاطت بالمجتمع مثلا الضغط الشديد الذي واجه المجتمع من قبل المتسمين بالدين والتناقض الفاضح الذي ظهر عند القيادات الدينية بين القول والعمل ووجود التشريعات المخالفة للفطرة الإنسانية كالتحريم </w:t>
            </w:r>
            <w:proofErr w:type="spellStart"/>
            <w:r w:rsidRPr="000B0098">
              <w:rPr>
                <w:rFonts w:ascii="Arial" w:eastAsia="Times New Roman" w:hAnsi="Arial" w:cs="Arial"/>
                <w:b/>
                <w:bCs/>
                <w:color w:val="000000"/>
                <w:sz w:val="32"/>
                <w:szCs w:val="32"/>
                <w:rtl/>
                <w:lang w:eastAsia="fr-FR"/>
              </w:rPr>
              <w:t>الكنيسي</w:t>
            </w:r>
            <w:proofErr w:type="spellEnd"/>
            <w:r w:rsidRPr="000B0098">
              <w:rPr>
                <w:rFonts w:ascii="Arial" w:eastAsia="Times New Roman" w:hAnsi="Arial" w:cs="Arial"/>
                <w:b/>
                <w:bCs/>
                <w:color w:val="000000"/>
                <w:sz w:val="32"/>
                <w:szCs w:val="32"/>
                <w:rtl/>
                <w:lang w:eastAsia="fr-FR"/>
              </w:rPr>
              <w:t xml:space="preserve"> للطلاق ووجود محاكم التفتيش والقمع المتطرف لكل مخالف والتناقض الاجتماعي بين طبقة الأعيان والنبلاء وطبقة الفقراء والمساكين و كل هذه الأمور حملت هؤلاء على هذه المذاهب.</w:t>
            </w:r>
          </w:p>
        </w:tc>
      </w:tr>
    </w:tbl>
    <w:p w:rsidR="000B0098" w:rsidRPr="000B0098" w:rsidRDefault="000B0098" w:rsidP="000B0098">
      <w:pPr>
        <w:bidi/>
        <w:spacing w:after="0" w:line="480" w:lineRule="atLeast"/>
        <w:rPr>
          <w:rFonts w:ascii="Times New Roman" w:eastAsia="Times New Roman" w:hAnsi="Times New Roman" w:cs="Times New Roman"/>
          <w:color w:val="000000"/>
          <w:sz w:val="32"/>
          <w:szCs w:val="32"/>
          <w:lang w:eastAsia="fr-FR"/>
        </w:rPr>
      </w:pPr>
      <w:r w:rsidRPr="000B0098">
        <w:rPr>
          <w:rFonts w:ascii="Times New Roman" w:eastAsia="Times New Roman" w:hAnsi="Times New Roman" w:cs="Times New Roman"/>
          <w:color w:val="000000"/>
          <w:sz w:val="32"/>
          <w:szCs w:val="32"/>
          <w:rtl/>
          <w:lang w:eastAsia="fr-FR"/>
        </w:rPr>
        <w:lastRenderedPageBreak/>
        <w:t> </w:t>
      </w:r>
    </w:p>
    <w:tbl>
      <w:tblPr>
        <w:tblW w:w="4500" w:type="pct"/>
        <w:jc w:val="center"/>
        <w:tblCellSpacing w:w="0" w:type="dxa"/>
        <w:tblInd w:w="450" w:type="dxa"/>
        <w:tblCellMar>
          <w:top w:w="150" w:type="dxa"/>
          <w:left w:w="450" w:type="dxa"/>
          <w:right w:w="450" w:type="dxa"/>
        </w:tblCellMar>
        <w:tblLook w:val="04A0"/>
      </w:tblPr>
      <w:tblGrid>
        <w:gridCol w:w="8285"/>
      </w:tblGrid>
      <w:tr w:rsidR="000B0098" w:rsidRPr="000B0098" w:rsidTr="000B0098">
        <w:trPr>
          <w:tblCellSpacing w:w="0" w:type="dxa"/>
          <w:jc w:val="center"/>
        </w:trPr>
        <w:tc>
          <w:tcPr>
            <w:tcW w:w="5000" w:type="pct"/>
            <w:vAlign w:val="center"/>
            <w:hideMark/>
          </w:tcPr>
          <w:p w:rsidR="000B0098" w:rsidRPr="000B0098" w:rsidRDefault="000B0098" w:rsidP="000B0098">
            <w:pPr>
              <w:spacing w:before="100" w:beforeAutospacing="1" w:after="100" w:afterAutospacing="1" w:line="240" w:lineRule="auto"/>
              <w:jc w:val="center"/>
              <w:rPr>
                <w:rFonts w:ascii="Times New Roman" w:eastAsia="Times New Roman" w:hAnsi="Times New Roman" w:cs="Times New Roman"/>
                <w:sz w:val="32"/>
                <w:szCs w:val="32"/>
                <w:lang w:eastAsia="fr-FR"/>
              </w:rPr>
            </w:pPr>
            <w:proofErr w:type="gramStart"/>
            <w:r w:rsidRPr="000B0098">
              <w:rPr>
                <w:rFonts w:ascii="Times New Roman" w:eastAsia="Times New Roman" w:hAnsi="Times New Roman" w:cs="Traditional Arabic"/>
                <w:b/>
                <w:bCs/>
                <w:color w:val="800080"/>
                <w:sz w:val="32"/>
                <w:szCs w:val="32"/>
                <w:rtl/>
                <w:lang w:eastAsia="fr-FR"/>
              </w:rPr>
              <w:t>الخلاصة</w:t>
            </w:r>
            <w:proofErr w:type="gramEnd"/>
          </w:p>
        </w:tc>
      </w:tr>
      <w:tr w:rsidR="000B0098" w:rsidRPr="000B0098" w:rsidTr="000B0098">
        <w:trPr>
          <w:tblCellSpacing w:w="0" w:type="dxa"/>
          <w:jc w:val="center"/>
        </w:trPr>
        <w:tc>
          <w:tcPr>
            <w:tcW w:w="5000" w:type="pct"/>
            <w:vAlign w:val="center"/>
            <w:hideMark/>
          </w:tcPr>
          <w:p w:rsidR="000B0098" w:rsidRPr="000B0098" w:rsidRDefault="000B0098" w:rsidP="000B0098">
            <w:pPr>
              <w:bidi/>
              <w:spacing w:after="0" w:line="480" w:lineRule="atLeast"/>
              <w:rPr>
                <w:rFonts w:ascii="Times New Roman" w:eastAsia="Times New Roman" w:hAnsi="Times New Roman" w:cs="Times New Roman"/>
                <w:sz w:val="32"/>
                <w:szCs w:val="32"/>
                <w:lang w:eastAsia="fr-FR"/>
              </w:rPr>
            </w:pPr>
            <w:r w:rsidRPr="000B0098">
              <w:rPr>
                <w:rFonts w:ascii="Arial" w:eastAsia="Times New Roman" w:hAnsi="Arial" w:cs="Arial"/>
                <w:b/>
                <w:bCs/>
                <w:color w:val="000000"/>
                <w:sz w:val="32"/>
                <w:szCs w:val="32"/>
                <w:rtl/>
                <w:lang w:eastAsia="fr-FR"/>
              </w:rPr>
              <w:t xml:space="preserve">بعد هذا البيان السريع للنظام </w:t>
            </w:r>
            <w:proofErr w:type="spellStart"/>
            <w:r w:rsidRPr="000B0098">
              <w:rPr>
                <w:rFonts w:ascii="Arial" w:eastAsia="Times New Roman" w:hAnsi="Arial" w:cs="Arial"/>
                <w:b/>
                <w:bCs/>
                <w:color w:val="000000"/>
                <w:sz w:val="32"/>
                <w:szCs w:val="32"/>
                <w:rtl/>
                <w:lang w:eastAsia="fr-FR"/>
              </w:rPr>
              <w:t>الاسري</w:t>
            </w:r>
            <w:proofErr w:type="spellEnd"/>
            <w:r w:rsidRPr="000B0098">
              <w:rPr>
                <w:rFonts w:ascii="Arial" w:eastAsia="Times New Roman" w:hAnsi="Arial" w:cs="Arial"/>
                <w:b/>
                <w:bCs/>
                <w:color w:val="000000"/>
                <w:sz w:val="32"/>
                <w:szCs w:val="32"/>
                <w:rtl/>
                <w:lang w:eastAsia="fr-FR"/>
              </w:rPr>
              <w:t xml:space="preserve"> في الحضارات والأديان يتضح لنا </w:t>
            </w:r>
            <w:proofErr w:type="spellStart"/>
            <w:r w:rsidRPr="000B0098">
              <w:rPr>
                <w:rFonts w:ascii="Arial" w:eastAsia="Times New Roman" w:hAnsi="Arial" w:cs="Arial"/>
                <w:b/>
                <w:bCs/>
                <w:color w:val="000000"/>
                <w:sz w:val="32"/>
                <w:szCs w:val="32"/>
                <w:rtl/>
                <w:lang w:eastAsia="fr-FR"/>
              </w:rPr>
              <w:t>ان</w:t>
            </w:r>
            <w:proofErr w:type="spellEnd"/>
            <w:r w:rsidRPr="000B0098">
              <w:rPr>
                <w:rFonts w:ascii="Arial" w:eastAsia="Times New Roman" w:hAnsi="Arial" w:cs="Arial"/>
                <w:b/>
                <w:bCs/>
                <w:color w:val="000000"/>
                <w:sz w:val="32"/>
                <w:szCs w:val="32"/>
                <w:rtl/>
                <w:lang w:eastAsia="fr-FR"/>
              </w:rPr>
              <w:t xml:space="preserve"> البشرية بأسرها متفقة على الدعوة </w:t>
            </w:r>
            <w:proofErr w:type="spellStart"/>
            <w:r w:rsidRPr="000B0098">
              <w:rPr>
                <w:rFonts w:ascii="Arial" w:eastAsia="Times New Roman" w:hAnsi="Arial" w:cs="Arial"/>
                <w:b/>
                <w:bCs/>
                <w:color w:val="000000"/>
                <w:sz w:val="32"/>
                <w:szCs w:val="32"/>
                <w:rtl/>
                <w:lang w:eastAsia="fr-FR"/>
              </w:rPr>
              <w:t>الى</w:t>
            </w:r>
            <w:proofErr w:type="spellEnd"/>
            <w:r w:rsidRPr="000B0098">
              <w:rPr>
                <w:rFonts w:ascii="Arial" w:eastAsia="Times New Roman" w:hAnsi="Arial" w:cs="Arial"/>
                <w:b/>
                <w:bCs/>
                <w:color w:val="000000"/>
                <w:sz w:val="32"/>
                <w:szCs w:val="32"/>
                <w:rtl/>
                <w:lang w:eastAsia="fr-FR"/>
              </w:rPr>
              <w:t xml:space="preserve"> الزواج وزيادة النسل باعتبارهما امتداد للنوع الإنساني وعلى استهجان العزوبية وحرمة الفحشاء والخيانة و وهذا </w:t>
            </w:r>
            <w:proofErr w:type="spellStart"/>
            <w:r w:rsidRPr="000B0098">
              <w:rPr>
                <w:rFonts w:ascii="Arial" w:eastAsia="Times New Roman" w:hAnsi="Arial" w:cs="Arial"/>
                <w:b/>
                <w:bCs/>
                <w:color w:val="000000"/>
                <w:sz w:val="32"/>
                <w:szCs w:val="32"/>
                <w:rtl/>
                <w:lang w:eastAsia="fr-FR"/>
              </w:rPr>
              <w:t>الاطباق</w:t>
            </w:r>
            <w:proofErr w:type="spellEnd"/>
            <w:r w:rsidRPr="000B0098">
              <w:rPr>
                <w:rFonts w:ascii="Arial" w:eastAsia="Times New Roman" w:hAnsi="Arial" w:cs="Arial"/>
                <w:b/>
                <w:bCs/>
                <w:color w:val="000000"/>
                <w:sz w:val="32"/>
                <w:szCs w:val="32"/>
                <w:rtl/>
                <w:lang w:eastAsia="fr-FR"/>
              </w:rPr>
              <w:t xml:space="preserve"> من أبناء البشر دليل على حقيقته وفطريته والإسلام وان كان لا يقبل العديد من الأحكام والعقوبات المقررة في تلك المذاهب والحضارات كما هو واضح إلا </w:t>
            </w:r>
            <w:proofErr w:type="spellStart"/>
            <w:r w:rsidRPr="000B0098">
              <w:rPr>
                <w:rFonts w:ascii="Arial" w:eastAsia="Times New Roman" w:hAnsi="Arial" w:cs="Arial"/>
                <w:b/>
                <w:bCs/>
                <w:color w:val="000000"/>
                <w:sz w:val="32"/>
                <w:szCs w:val="32"/>
                <w:rtl/>
                <w:lang w:eastAsia="fr-FR"/>
              </w:rPr>
              <w:t>ان</w:t>
            </w:r>
            <w:proofErr w:type="spellEnd"/>
            <w:r w:rsidRPr="000B0098">
              <w:rPr>
                <w:rFonts w:ascii="Arial" w:eastAsia="Times New Roman" w:hAnsi="Arial" w:cs="Arial"/>
                <w:b/>
                <w:bCs/>
                <w:color w:val="000000"/>
                <w:sz w:val="32"/>
                <w:szCs w:val="32"/>
                <w:rtl/>
                <w:lang w:eastAsia="fr-FR"/>
              </w:rPr>
              <w:t xml:space="preserve"> حديثنا الآن عن الجامع ونقاط الالتقاء فقط.</w:t>
            </w:r>
          </w:p>
        </w:tc>
      </w:tr>
    </w:tbl>
    <w:p w:rsidR="000B0098" w:rsidRPr="000B0098" w:rsidRDefault="000B0098" w:rsidP="000B0098">
      <w:pPr>
        <w:spacing w:before="100" w:beforeAutospacing="1" w:after="100" w:afterAutospacing="1" w:line="240" w:lineRule="auto"/>
        <w:rPr>
          <w:rFonts w:ascii="Times New Roman" w:eastAsia="Times New Roman" w:hAnsi="Times New Roman" w:cs="Times New Roman"/>
          <w:color w:val="000000"/>
          <w:sz w:val="32"/>
          <w:szCs w:val="32"/>
          <w:lang w:eastAsia="fr-FR"/>
        </w:rPr>
      </w:pPr>
      <w:r w:rsidRPr="000B0098">
        <w:rPr>
          <w:rFonts w:ascii="Times New Roman" w:eastAsia="Times New Roman" w:hAnsi="Times New Roman" w:cs="Times New Roman"/>
          <w:color w:val="000000"/>
          <w:sz w:val="32"/>
          <w:szCs w:val="32"/>
          <w:lang w:eastAsia="fr-FR"/>
        </w:rPr>
        <w:t> </w:t>
      </w:r>
    </w:p>
    <w:p w:rsidR="000B0098" w:rsidRPr="000B0098" w:rsidRDefault="000B0098">
      <w:pPr>
        <w:rPr>
          <w:sz w:val="32"/>
          <w:szCs w:val="32"/>
        </w:rPr>
      </w:pPr>
    </w:p>
    <w:sectPr w:rsidR="000B0098" w:rsidRPr="000B0098" w:rsidSect="00C825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77F0"/>
    <w:rsid w:val="000B0098"/>
    <w:rsid w:val="001B77F0"/>
    <w:rsid w:val="00443245"/>
    <w:rsid w:val="00C825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5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B77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B77F0"/>
    <w:rPr>
      <w:b/>
      <w:bCs/>
    </w:rPr>
  </w:style>
  <w:style w:type="character" w:customStyle="1" w:styleId="apple-converted-space">
    <w:name w:val="apple-converted-space"/>
    <w:basedOn w:val="Policepardfaut"/>
    <w:rsid w:val="001B77F0"/>
  </w:style>
</w:styles>
</file>

<file path=word/webSettings.xml><?xml version="1.0" encoding="utf-8"?>
<w:webSettings xmlns:r="http://schemas.openxmlformats.org/officeDocument/2006/relationships" xmlns:w="http://schemas.openxmlformats.org/wordprocessingml/2006/main">
  <w:divs>
    <w:div w:id="70741116">
      <w:bodyDiv w:val="1"/>
      <w:marLeft w:val="0"/>
      <w:marRight w:val="0"/>
      <w:marTop w:val="0"/>
      <w:marBottom w:val="0"/>
      <w:divBdr>
        <w:top w:val="none" w:sz="0" w:space="0" w:color="auto"/>
        <w:left w:val="none" w:sz="0" w:space="0" w:color="auto"/>
        <w:bottom w:val="none" w:sz="0" w:space="0" w:color="auto"/>
        <w:right w:val="none" w:sz="0" w:space="0" w:color="auto"/>
      </w:divBdr>
    </w:div>
    <w:div w:id="451436139">
      <w:bodyDiv w:val="1"/>
      <w:marLeft w:val="0"/>
      <w:marRight w:val="0"/>
      <w:marTop w:val="0"/>
      <w:marBottom w:val="0"/>
      <w:divBdr>
        <w:top w:val="none" w:sz="0" w:space="0" w:color="auto"/>
        <w:left w:val="none" w:sz="0" w:space="0" w:color="auto"/>
        <w:bottom w:val="none" w:sz="0" w:space="0" w:color="auto"/>
        <w:right w:val="none" w:sz="0" w:space="0" w:color="auto"/>
      </w:divBdr>
    </w:div>
    <w:div w:id="513350731">
      <w:bodyDiv w:val="1"/>
      <w:marLeft w:val="0"/>
      <w:marRight w:val="0"/>
      <w:marTop w:val="0"/>
      <w:marBottom w:val="0"/>
      <w:divBdr>
        <w:top w:val="none" w:sz="0" w:space="0" w:color="auto"/>
        <w:left w:val="none" w:sz="0" w:space="0" w:color="auto"/>
        <w:bottom w:val="none" w:sz="0" w:space="0" w:color="auto"/>
        <w:right w:val="none" w:sz="0" w:space="0" w:color="auto"/>
      </w:divBdr>
    </w:div>
    <w:div w:id="688606218">
      <w:bodyDiv w:val="1"/>
      <w:marLeft w:val="0"/>
      <w:marRight w:val="0"/>
      <w:marTop w:val="0"/>
      <w:marBottom w:val="0"/>
      <w:divBdr>
        <w:top w:val="none" w:sz="0" w:space="0" w:color="auto"/>
        <w:left w:val="none" w:sz="0" w:space="0" w:color="auto"/>
        <w:bottom w:val="none" w:sz="0" w:space="0" w:color="auto"/>
        <w:right w:val="none" w:sz="0" w:space="0" w:color="auto"/>
      </w:divBdr>
    </w:div>
    <w:div w:id="706369287">
      <w:bodyDiv w:val="1"/>
      <w:marLeft w:val="0"/>
      <w:marRight w:val="0"/>
      <w:marTop w:val="0"/>
      <w:marBottom w:val="0"/>
      <w:divBdr>
        <w:top w:val="none" w:sz="0" w:space="0" w:color="auto"/>
        <w:left w:val="none" w:sz="0" w:space="0" w:color="auto"/>
        <w:bottom w:val="none" w:sz="0" w:space="0" w:color="auto"/>
        <w:right w:val="none" w:sz="0" w:space="0" w:color="auto"/>
      </w:divBdr>
    </w:div>
    <w:div w:id="817650299">
      <w:bodyDiv w:val="1"/>
      <w:marLeft w:val="0"/>
      <w:marRight w:val="0"/>
      <w:marTop w:val="0"/>
      <w:marBottom w:val="0"/>
      <w:divBdr>
        <w:top w:val="none" w:sz="0" w:space="0" w:color="auto"/>
        <w:left w:val="none" w:sz="0" w:space="0" w:color="auto"/>
        <w:bottom w:val="none" w:sz="0" w:space="0" w:color="auto"/>
        <w:right w:val="none" w:sz="0" w:space="0" w:color="auto"/>
      </w:divBdr>
    </w:div>
    <w:div w:id="10910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1724</Words>
  <Characters>9486</Characters>
  <Application>Microsoft Office Word</Application>
  <DocSecurity>0</DocSecurity>
  <Lines>79</Lines>
  <Paragraphs>22</Paragraphs>
  <ScaleCrop>false</ScaleCrop>
  <Company/>
  <LinksUpToDate>false</LinksUpToDate>
  <CharactersWithSpaces>11188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lfahim</dc:creator>
  <cp:keywords/>
  <dc:description/>
  <cp:lastModifiedBy>lfahim</cp:lastModifiedBy>
  <cp:revision>4</cp:revision>
  <dcterms:created xsi:type="dcterms:W3CDTF">2011-12-07T04:16:00Z</dcterms:created>
  <dcterms:modified xsi:type="dcterms:W3CDTF">2011-12-07T04:21:00Z</dcterms:modified>
</cp:coreProperties>
</file>